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4AB05" w14:textId="645ECE3D" w:rsidR="00E36879" w:rsidRPr="00120345" w:rsidRDefault="00E36879" w:rsidP="00120345">
      <w:pPr>
        <w:spacing w:after="0"/>
        <w:ind w:left="-567" w:right="-567" w:firstLine="426"/>
        <w:rPr>
          <w:rFonts w:ascii="Cambria" w:hAnsi="Cambria"/>
          <w:b/>
          <w:bCs/>
          <w:sz w:val="24"/>
          <w:szCs w:val="24"/>
        </w:rPr>
      </w:pPr>
      <w:r>
        <w:rPr>
          <w:rFonts w:ascii="Cambria" w:hAnsi="Cambria"/>
          <w:sz w:val="24"/>
          <w:szCs w:val="24"/>
        </w:rPr>
        <w:t xml:space="preserve">Biblický text: </w:t>
      </w:r>
      <w:proofErr w:type="spellStart"/>
      <w:r w:rsidRPr="00120345">
        <w:rPr>
          <w:rFonts w:ascii="Cambria" w:hAnsi="Cambria"/>
          <w:b/>
          <w:bCs/>
          <w:sz w:val="24"/>
          <w:szCs w:val="24"/>
        </w:rPr>
        <w:t>Joz</w:t>
      </w:r>
      <w:proofErr w:type="spellEnd"/>
      <w:r w:rsidRPr="00120345">
        <w:rPr>
          <w:rFonts w:ascii="Cambria" w:hAnsi="Cambria"/>
          <w:b/>
          <w:bCs/>
          <w:sz w:val="24"/>
          <w:szCs w:val="24"/>
        </w:rPr>
        <w:t xml:space="preserve"> 3</w:t>
      </w:r>
    </w:p>
    <w:p w14:paraId="4085A0CA" w14:textId="77777777" w:rsidR="00E36879" w:rsidRDefault="00E36879" w:rsidP="00120345">
      <w:pPr>
        <w:spacing w:after="0"/>
        <w:ind w:left="-567" w:right="-567" w:firstLine="426"/>
        <w:rPr>
          <w:rFonts w:ascii="Cambria" w:hAnsi="Cambria"/>
          <w:sz w:val="24"/>
          <w:szCs w:val="24"/>
        </w:rPr>
      </w:pPr>
    </w:p>
    <w:p w14:paraId="551BFDCA" w14:textId="1091B2D0" w:rsidR="00A24D51" w:rsidRPr="00E36879" w:rsidRDefault="00A24D51" w:rsidP="00120345">
      <w:pPr>
        <w:spacing w:after="0"/>
        <w:ind w:left="-567" w:right="-567" w:firstLine="426"/>
        <w:rPr>
          <w:rFonts w:ascii="Cambria" w:hAnsi="Cambria"/>
          <w:sz w:val="24"/>
          <w:szCs w:val="24"/>
        </w:rPr>
      </w:pPr>
      <w:r w:rsidRPr="00E36879">
        <w:rPr>
          <w:rFonts w:ascii="Cambria" w:hAnsi="Cambria"/>
          <w:sz w:val="24"/>
          <w:szCs w:val="24"/>
        </w:rPr>
        <w:t xml:space="preserve">Milé sestry a milí bratři, </w:t>
      </w:r>
    </w:p>
    <w:p w14:paraId="7E8B65DB" w14:textId="77777777" w:rsidR="007900D9" w:rsidRPr="00E36879" w:rsidRDefault="00A24D51" w:rsidP="00120345">
      <w:pPr>
        <w:spacing w:after="0"/>
        <w:ind w:left="-567" w:right="-567" w:firstLine="426"/>
        <w:rPr>
          <w:rFonts w:ascii="Cambria" w:hAnsi="Cambria"/>
          <w:sz w:val="24"/>
          <w:szCs w:val="24"/>
        </w:rPr>
      </w:pPr>
      <w:r w:rsidRPr="00E36879">
        <w:rPr>
          <w:rFonts w:ascii="Cambria" w:hAnsi="Cambria"/>
          <w:sz w:val="24"/>
          <w:szCs w:val="24"/>
        </w:rPr>
        <w:t xml:space="preserve">ten lid, který sedí u Jordánu, to musela být zvláštní podívaná. </w:t>
      </w:r>
    </w:p>
    <w:p w14:paraId="71A77FA2" w14:textId="024584CD" w:rsidR="00A24D51" w:rsidRPr="00E36879" w:rsidRDefault="00A24D51" w:rsidP="00120345">
      <w:pPr>
        <w:spacing w:after="0"/>
        <w:ind w:left="-567" w:right="-567" w:firstLine="426"/>
        <w:rPr>
          <w:rFonts w:ascii="Cambria" w:hAnsi="Cambria"/>
          <w:sz w:val="24"/>
          <w:szCs w:val="24"/>
        </w:rPr>
      </w:pPr>
      <w:r w:rsidRPr="00E36879">
        <w:rPr>
          <w:rFonts w:ascii="Cambria" w:hAnsi="Cambria"/>
          <w:sz w:val="24"/>
          <w:szCs w:val="24"/>
        </w:rPr>
        <w:t xml:space="preserve">Lidé o sobě vyprávějí různé příběhy. </w:t>
      </w:r>
      <w:r w:rsidR="007900D9" w:rsidRPr="00E36879">
        <w:rPr>
          <w:rFonts w:ascii="Cambria" w:hAnsi="Cambria"/>
          <w:sz w:val="24"/>
          <w:szCs w:val="24"/>
        </w:rPr>
        <w:t>V</w:t>
      </w:r>
      <w:r w:rsidRPr="00E36879">
        <w:rPr>
          <w:rFonts w:ascii="Cambria" w:hAnsi="Cambria"/>
          <w:sz w:val="24"/>
          <w:szCs w:val="24"/>
        </w:rPr>
        <w:t>šichni o sobě vyprávíme různé příběhy a jsou situace, kdy nám dost záleží na tom, co o sobě prozradíme</w:t>
      </w:r>
      <w:r w:rsidR="007900D9" w:rsidRPr="00E36879">
        <w:rPr>
          <w:rFonts w:ascii="Cambria" w:hAnsi="Cambria"/>
          <w:sz w:val="24"/>
          <w:szCs w:val="24"/>
        </w:rPr>
        <w:t xml:space="preserve"> a co ne</w:t>
      </w:r>
      <w:r w:rsidRPr="00E36879">
        <w:rPr>
          <w:rFonts w:ascii="Cambria" w:hAnsi="Cambria"/>
          <w:sz w:val="24"/>
          <w:szCs w:val="24"/>
        </w:rPr>
        <w:t xml:space="preserve">. </w:t>
      </w:r>
    </w:p>
    <w:p w14:paraId="002305CA" w14:textId="77582475" w:rsidR="0057237C" w:rsidRPr="00E36879" w:rsidRDefault="00A24D51" w:rsidP="00120345">
      <w:pPr>
        <w:spacing w:after="0"/>
        <w:ind w:left="-567" w:right="-567" w:firstLine="426"/>
        <w:rPr>
          <w:rFonts w:ascii="Cambria" w:hAnsi="Cambria"/>
          <w:sz w:val="24"/>
          <w:szCs w:val="24"/>
        </w:rPr>
      </w:pPr>
      <w:r w:rsidRPr="00E36879">
        <w:rPr>
          <w:rFonts w:ascii="Cambria" w:hAnsi="Cambria"/>
          <w:sz w:val="24"/>
          <w:szCs w:val="24"/>
        </w:rPr>
        <w:t xml:space="preserve">Ale Boží lid o sobě vypráví </w:t>
      </w:r>
      <w:r w:rsidR="0057237C" w:rsidRPr="00E36879">
        <w:rPr>
          <w:rFonts w:ascii="Cambria" w:hAnsi="Cambria"/>
          <w:sz w:val="24"/>
          <w:szCs w:val="24"/>
        </w:rPr>
        <w:t xml:space="preserve">také </w:t>
      </w:r>
      <w:r w:rsidRPr="00E36879">
        <w:rPr>
          <w:rFonts w:ascii="Cambria" w:hAnsi="Cambria"/>
          <w:sz w:val="24"/>
          <w:szCs w:val="24"/>
        </w:rPr>
        <w:t>jako o tulácích bez domova. Na břehu</w:t>
      </w:r>
      <w:r w:rsidR="0057237C" w:rsidRPr="00E36879">
        <w:rPr>
          <w:rFonts w:ascii="Cambria" w:hAnsi="Cambria"/>
          <w:sz w:val="24"/>
          <w:szCs w:val="24"/>
        </w:rPr>
        <w:t xml:space="preserve"> Jordánu jsou lidé po čtyřiceti letech na cestách. Nejdou domů, protože většina z nich neví, jaké to je mít domov</w:t>
      </w:r>
      <w:r w:rsidR="000F255C" w:rsidRPr="00E36879">
        <w:rPr>
          <w:rFonts w:ascii="Cambria" w:hAnsi="Cambria"/>
          <w:sz w:val="24"/>
          <w:szCs w:val="24"/>
        </w:rPr>
        <w:t xml:space="preserve">. </w:t>
      </w:r>
      <w:r w:rsidR="0057237C" w:rsidRPr="00E36879">
        <w:rPr>
          <w:rFonts w:ascii="Cambria" w:hAnsi="Cambria"/>
          <w:sz w:val="24"/>
          <w:szCs w:val="24"/>
        </w:rPr>
        <w:t xml:space="preserve">Domovem je jim společenství. Jejich rodiny, jejich shromáždění k bohoslužbě. </w:t>
      </w:r>
      <w:r w:rsidR="007900D9" w:rsidRPr="00E36879">
        <w:rPr>
          <w:rFonts w:ascii="Cambria" w:hAnsi="Cambria"/>
          <w:sz w:val="24"/>
          <w:szCs w:val="24"/>
        </w:rPr>
        <w:t>N</w:t>
      </w:r>
      <w:r w:rsidR="0057237C" w:rsidRPr="00E36879">
        <w:rPr>
          <w:rFonts w:ascii="Cambria" w:hAnsi="Cambria"/>
          <w:sz w:val="24"/>
          <w:szCs w:val="24"/>
        </w:rPr>
        <w:t>arodi</w:t>
      </w:r>
      <w:r w:rsidR="007900D9" w:rsidRPr="00E36879">
        <w:rPr>
          <w:rFonts w:ascii="Cambria" w:hAnsi="Cambria"/>
          <w:sz w:val="24"/>
          <w:szCs w:val="24"/>
        </w:rPr>
        <w:t>li</w:t>
      </w:r>
      <w:r w:rsidR="0057237C" w:rsidRPr="00E36879">
        <w:rPr>
          <w:rFonts w:ascii="Cambria" w:hAnsi="Cambria"/>
          <w:sz w:val="24"/>
          <w:szCs w:val="24"/>
        </w:rPr>
        <w:t xml:space="preserve"> </w:t>
      </w:r>
      <w:r w:rsidR="007900D9" w:rsidRPr="00E36879">
        <w:rPr>
          <w:rFonts w:ascii="Cambria" w:hAnsi="Cambria"/>
          <w:sz w:val="24"/>
          <w:szCs w:val="24"/>
        </w:rPr>
        <w:t xml:space="preserve">se </w:t>
      </w:r>
      <w:r w:rsidR="0057237C" w:rsidRPr="00E36879">
        <w:rPr>
          <w:rFonts w:ascii="Cambria" w:hAnsi="Cambria"/>
          <w:sz w:val="24"/>
          <w:szCs w:val="24"/>
        </w:rPr>
        <w:t>podobně jako se dnes rodí děti uprchlíků na cestě, v</w:t>
      </w:r>
      <w:r w:rsidR="007900D9" w:rsidRPr="00E36879">
        <w:rPr>
          <w:rFonts w:ascii="Cambria" w:hAnsi="Cambria"/>
          <w:sz w:val="24"/>
          <w:szCs w:val="24"/>
        </w:rPr>
        <w:t> </w:t>
      </w:r>
      <w:r w:rsidR="0057237C" w:rsidRPr="00E36879">
        <w:rPr>
          <w:rFonts w:ascii="Cambria" w:hAnsi="Cambria"/>
          <w:sz w:val="24"/>
          <w:szCs w:val="24"/>
        </w:rPr>
        <w:t>naději</w:t>
      </w:r>
      <w:r w:rsidR="007900D9" w:rsidRPr="00E36879">
        <w:rPr>
          <w:rFonts w:ascii="Cambria" w:hAnsi="Cambria"/>
          <w:sz w:val="24"/>
          <w:szCs w:val="24"/>
        </w:rPr>
        <w:t xml:space="preserve"> svých rodičů</w:t>
      </w:r>
      <w:r w:rsidR="0057237C" w:rsidRPr="00E36879">
        <w:rPr>
          <w:rFonts w:ascii="Cambria" w:hAnsi="Cambria"/>
          <w:sz w:val="24"/>
          <w:szCs w:val="24"/>
        </w:rPr>
        <w:t xml:space="preserve">, že </w:t>
      </w:r>
      <w:r w:rsidR="007900D9" w:rsidRPr="00E36879">
        <w:rPr>
          <w:rFonts w:ascii="Cambria" w:hAnsi="Cambria"/>
          <w:sz w:val="24"/>
          <w:szCs w:val="24"/>
        </w:rPr>
        <w:t xml:space="preserve">snad </w:t>
      </w:r>
      <w:r w:rsidR="0057237C" w:rsidRPr="00E36879">
        <w:rPr>
          <w:rFonts w:ascii="Cambria" w:hAnsi="Cambria"/>
          <w:sz w:val="24"/>
          <w:szCs w:val="24"/>
        </w:rPr>
        <w:t xml:space="preserve">jednou </w:t>
      </w:r>
      <w:r w:rsidR="007900D9" w:rsidRPr="00E36879">
        <w:rPr>
          <w:rFonts w:ascii="Cambria" w:hAnsi="Cambria"/>
          <w:sz w:val="24"/>
          <w:szCs w:val="24"/>
        </w:rPr>
        <w:t>najdou pokojné místo.</w:t>
      </w:r>
      <w:r w:rsidR="0057237C" w:rsidRPr="00E36879">
        <w:rPr>
          <w:rFonts w:ascii="Cambria" w:hAnsi="Cambria"/>
          <w:sz w:val="24"/>
          <w:szCs w:val="24"/>
        </w:rPr>
        <w:t xml:space="preserve"> Mnozí cestou zemřeli</w:t>
      </w:r>
      <w:r w:rsidR="007900D9" w:rsidRPr="00E36879">
        <w:rPr>
          <w:rFonts w:ascii="Cambria" w:hAnsi="Cambria"/>
          <w:sz w:val="24"/>
          <w:szCs w:val="24"/>
        </w:rPr>
        <w:t>;</w:t>
      </w:r>
      <w:r w:rsidR="0057237C" w:rsidRPr="00E36879">
        <w:rPr>
          <w:rFonts w:ascii="Cambria" w:hAnsi="Cambria"/>
          <w:sz w:val="24"/>
          <w:szCs w:val="24"/>
        </w:rPr>
        <w:t xml:space="preserve"> vydali se na cestu, ale do cíle nedošli – Mojžíš mezi nim</w:t>
      </w:r>
      <w:r w:rsidR="007900D9" w:rsidRPr="00E36879">
        <w:rPr>
          <w:rFonts w:ascii="Cambria" w:hAnsi="Cambria"/>
          <w:sz w:val="24"/>
          <w:szCs w:val="24"/>
        </w:rPr>
        <w:t xml:space="preserve"> </w:t>
      </w:r>
      <w:r w:rsidR="000F255C" w:rsidRPr="00E36879">
        <w:rPr>
          <w:rFonts w:ascii="Cambria" w:hAnsi="Cambria"/>
          <w:sz w:val="24"/>
          <w:szCs w:val="24"/>
        </w:rPr>
        <w:t>–</w:t>
      </w:r>
      <w:r w:rsidR="007900D9" w:rsidRPr="00E36879">
        <w:rPr>
          <w:rFonts w:ascii="Cambria" w:hAnsi="Cambria"/>
          <w:sz w:val="24"/>
          <w:szCs w:val="24"/>
        </w:rPr>
        <w:t xml:space="preserve"> </w:t>
      </w:r>
      <w:r w:rsidR="000F255C" w:rsidRPr="00E36879">
        <w:rPr>
          <w:rFonts w:ascii="Cambria" w:hAnsi="Cambria"/>
          <w:sz w:val="24"/>
          <w:szCs w:val="24"/>
        </w:rPr>
        <w:t>mnozí přicházeli cestou o</w:t>
      </w:r>
      <w:r w:rsidR="0057237C" w:rsidRPr="00E36879">
        <w:rPr>
          <w:rFonts w:ascii="Cambria" w:hAnsi="Cambria"/>
          <w:sz w:val="24"/>
          <w:szCs w:val="24"/>
        </w:rPr>
        <w:t xml:space="preserve"> své blízké. Takový</w:t>
      </w:r>
      <w:r w:rsidR="007900D9" w:rsidRPr="00E36879">
        <w:rPr>
          <w:rFonts w:ascii="Cambria" w:hAnsi="Cambria"/>
          <w:sz w:val="24"/>
          <w:szCs w:val="24"/>
        </w:rPr>
        <w:t xml:space="preserve"> vyvolený</w:t>
      </w:r>
      <w:r w:rsidR="0057237C" w:rsidRPr="00E36879">
        <w:rPr>
          <w:rFonts w:ascii="Cambria" w:hAnsi="Cambria"/>
          <w:sz w:val="24"/>
          <w:szCs w:val="24"/>
        </w:rPr>
        <w:t xml:space="preserve"> lid sedí tři dny na břehu Jordánu. Takový lid nám prošlapával cestu víry…</w:t>
      </w:r>
    </w:p>
    <w:p w14:paraId="10E546C1" w14:textId="4FE9BDCA" w:rsidR="0093265D" w:rsidRPr="00E36879" w:rsidRDefault="0057237C" w:rsidP="00120345">
      <w:pPr>
        <w:spacing w:after="0"/>
        <w:ind w:left="-567" w:right="-567" w:firstLine="426"/>
        <w:rPr>
          <w:rFonts w:ascii="Cambria" w:hAnsi="Cambria"/>
          <w:i/>
          <w:iCs/>
          <w:sz w:val="24"/>
          <w:szCs w:val="24"/>
        </w:rPr>
      </w:pPr>
      <w:r w:rsidRPr="00E36879">
        <w:rPr>
          <w:rFonts w:ascii="Cambria" w:hAnsi="Cambria"/>
          <w:sz w:val="24"/>
          <w:szCs w:val="24"/>
        </w:rPr>
        <w:t>Ty tři dny nejsou náhod</w:t>
      </w:r>
      <w:r w:rsidR="003D4904" w:rsidRPr="00E36879">
        <w:rPr>
          <w:rFonts w:ascii="Cambria" w:hAnsi="Cambria"/>
          <w:sz w:val="24"/>
          <w:szCs w:val="24"/>
        </w:rPr>
        <w:t xml:space="preserve">a. Je to – snad pro někoho </w:t>
      </w:r>
      <w:proofErr w:type="gramStart"/>
      <w:r w:rsidR="003D4904" w:rsidRPr="00E36879">
        <w:rPr>
          <w:rFonts w:ascii="Cambria" w:hAnsi="Cambria"/>
          <w:sz w:val="24"/>
          <w:szCs w:val="24"/>
        </w:rPr>
        <w:t>překvapivě - příprava</w:t>
      </w:r>
      <w:proofErr w:type="gramEnd"/>
      <w:r w:rsidR="003D4904" w:rsidRPr="00E36879">
        <w:rPr>
          <w:rFonts w:ascii="Cambria" w:hAnsi="Cambria"/>
          <w:sz w:val="24"/>
          <w:szCs w:val="24"/>
        </w:rPr>
        <w:t xml:space="preserve"> k bohoslužbě. </w:t>
      </w:r>
      <w:r w:rsidR="0007437A" w:rsidRPr="00E36879">
        <w:rPr>
          <w:rFonts w:ascii="Cambria" w:hAnsi="Cambria"/>
          <w:sz w:val="24"/>
          <w:szCs w:val="24"/>
        </w:rPr>
        <w:t>Jozue</w:t>
      </w:r>
      <w:r w:rsidR="003D4904" w:rsidRPr="00E36879">
        <w:rPr>
          <w:rFonts w:ascii="Cambria" w:hAnsi="Cambria"/>
          <w:sz w:val="24"/>
          <w:szCs w:val="24"/>
        </w:rPr>
        <w:t xml:space="preserve">, stejně jako kdysi Mojžíš pod </w:t>
      </w:r>
      <w:proofErr w:type="spellStart"/>
      <w:r w:rsidR="003D4904" w:rsidRPr="00E36879">
        <w:rPr>
          <w:rFonts w:ascii="Cambria" w:hAnsi="Cambria"/>
          <w:sz w:val="24"/>
          <w:szCs w:val="24"/>
        </w:rPr>
        <w:t>Sínajem</w:t>
      </w:r>
      <w:proofErr w:type="spellEnd"/>
      <w:r w:rsidR="003D4904" w:rsidRPr="00E36879">
        <w:rPr>
          <w:rFonts w:ascii="Cambria" w:hAnsi="Cambria"/>
          <w:sz w:val="24"/>
          <w:szCs w:val="24"/>
        </w:rPr>
        <w:t xml:space="preserve">, vyzívá lidi: </w:t>
      </w:r>
      <w:r w:rsidR="0007437A" w:rsidRPr="00E36879">
        <w:rPr>
          <w:rFonts w:ascii="Cambria" w:hAnsi="Cambria"/>
          <w:sz w:val="24"/>
          <w:szCs w:val="24"/>
        </w:rPr>
        <w:t xml:space="preserve">„Posvěťte </w:t>
      </w:r>
      <w:r w:rsidR="003D4904" w:rsidRPr="00E36879">
        <w:rPr>
          <w:rFonts w:ascii="Cambria" w:hAnsi="Cambria"/>
          <w:sz w:val="24"/>
          <w:szCs w:val="24"/>
        </w:rPr>
        <w:t xml:space="preserve">se, neboť Hospodin mezi vámi učiní podivuhodné věci.“ </w:t>
      </w:r>
      <w:r w:rsidR="003D4904" w:rsidRPr="00E36879">
        <w:rPr>
          <w:rFonts w:ascii="Cambria" w:hAnsi="Cambria"/>
          <w:i/>
          <w:iCs/>
          <w:sz w:val="24"/>
          <w:szCs w:val="24"/>
        </w:rPr>
        <w:t>(</w:t>
      </w:r>
      <w:r w:rsidR="0007437A" w:rsidRPr="00E36879">
        <w:rPr>
          <w:rFonts w:ascii="Cambria" w:hAnsi="Cambria"/>
          <w:i/>
          <w:iCs/>
          <w:sz w:val="24"/>
          <w:szCs w:val="24"/>
        </w:rPr>
        <w:t>Exodus 19</w:t>
      </w:r>
      <w:r w:rsidR="003D4904" w:rsidRPr="00E36879">
        <w:rPr>
          <w:rFonts w:ascii="Cambria" w:hAnsi="Cambria"/>
          <w:i/>
          <w:iCs/>
          <w:sz w:val="24"/>
          <w:szCs w:val="24"/>
        </w:rPr>
        <w:t>,</w:t>
      </w:r>
      <w:r w:rsidR="0007437A" w:rsidRPr="00E36879">
        <w:rPr>
          <w:rFonts w:ascii="Cambria" w:hAnsi="Cambria"/>
          <w:i/>
          <w:iCs/>
          <w:sz w:val="24"/>
          <w:szCs w:val="24"/>
        </w:rPr>
        <w:t>10-11</w:t>
      </w:r>
      <w:r w:rsidR="003D4904" w:rsidRPr="00E36879">
        <w:rPr>
          <w:rFonts w:ascii="Cambria" w:hAnsi="Cambria"/>
          <w:i/>
          <w:iCs/>
          <w:sz w:val="24"/>
          <w:szCs w:val="24"/>
        </w:rPr>
        <w:t xml:space="preserve">: </w:t>
      </w:r>
      <w:r w:rsidR="0007437A" w:rsidRPr="00E36879">
        <w:rPr>
          <w:rFonts w:ascii="Cambria" w:hAnsi="Cambria"/>
          <w:i/>
          <w:iCs/>
          <w:sz w:val="24"/>
          <w:szCs w:val="24"/>
        </w:rPr>
        <w:t xml:space="preserve">Hospodin dále Mojžíšovi </w:t>
      </w:r>
      <w:proofErr w:type="spellStart"/>
      <w:proofErr w:type="gramStart"/>
      <w:r w:rsidR="0007437A" w:rsidRPr="00E36879">
        <w:rPr>
          <w:rFonts w:ascii="Cambria" w:hAnsi="Cambria"/>
          <w:i/>
          <w:iCs/>
          <w:sz w:val="24"/>
          <w:szCs w:val="24"/>
        </w:rPr>
        <w:t>řekl:„</w:t>
      </w:r>
      <w:proofErr w:type="gramEnd"/>
      <w:r w:rsidR="0007437A" w:rsidRPr="00E36879">
        <w:rPr>
          <w:rFonts w:ascii="Cambria" w:hAnsi="Cambria"/>
          <w:i/>
          <w:iCs/>
          <w:sz w:val="24"/>
          <w:szCs w:val="24"/>
        </w:rPr>
        <w:t>Jdi</w:t>
      </w:r>
      <w:proofErr w:type="spellEnd"/>
      <w:r w:rsidR="0007437A" w:rsidRPr="00E36879">
        <w:rPr>
          <w:rFonts w:ascii="Cambria" w:hAnsi="Cambria"/>
          <w:i/>
          <w:iCs/>
          <w:sz w:val="24"/>
          <w:szCs w:val="24"/>
        </w:rPr>
        <w:t xml:space="preserve"> k lidu a dnes i zítra je posvěcuj; ať si vyperou pláště a ať jsou připraveni na třetí den, neboť třetího dne sestoupí Hospodin před zraky všeho lidu na horu </w:t>
      </w:r>
      <w:proofErr w:type="spellStart"/>
      <w:r w:rsidR="0007437A" w:rsidRPr="00E36879">
        <w:rPr>
          <w:rFonts w:ascii="Cambria" w:hAnsi="Cambria"/>
          <w:i/>
          <w:iCs/>
          <w:sz w:val="24"/>
          <w:szCs w:val="24"/>
        </w:rPr>
        <w:t>Sínaj</w:t>
      </w:r>
      <w:proofErr w:type="spellEnd"/>
      <w:r w:rsidR="0007437A" w:rsidRPr="00E36879">
        <w:rPr>
          <w:rFonts w:ascii="Cambria" w:hAnsi="Cambria"/>
          <w:i/>
          <w:iCs/>
          <w:sz w:val="24"/>
          <w:szCs w:val="24"/>
        </w:rPr>
        <w:t>.</w:t>
      </w:r>
      <w:r w:rsidR="003D4904" w:rsidRPr="00E36879">
        <w:rPr>
          <w:rFonts w:ascii="Cambria" w:hAnsi="Cambria"/>
          <w:i/>
          <w:iCs/>
          <w:sz w:val="24"/>
          <w:szCs w:val="24"/>
        </w:rPr>
        <w:t>)</w:t>
      </w:r>
    </w:p>
    <w:p w14:paraId="5F70A8EC" w14:textId="6D64B037" w:rsidR="00D974F5" w:rsidRPr="00E36879" w:rsidRDefault="00D974F5" w:rsidP="00120345">
      <w:pPr>
        <w:spacing w:after="0"/>
        <w:ind w:left="-567" w:right="-567" w:firstLine="426"/>
        <w:rPr>
          <w:rFonts w:ascii="Cambria" w:hAnsi="Cambria"/>
          <w:sz w:val="24"/>
          <w:szCs w:val="24"/>
        </w:rPr>
      </w:pPr>
      <w:r w:rsidRPr="00E36879">
        <w:rPr>
          <w:rFonts w:ascii="Cambria" w:hAnsi="Cambria"/>
          <w:sz w:val="24"/>
          <w:szCs w:val="24"/>
        </w:rPr>
        <w:t xml:space="preserve">Posvěťte se, to znamená: připravte se pro Hospodina. Vyperte své oblečení, zdržte se všeho jednání a stýkání, které je v Mojžíšově zákoně popsáno jako nečisté. </w:t>
      </w:r>
      <w:r w:rsidR="007900D9" w:rsidRPr="00E36879">
        <w:rPr>
          <w:rFonts w:ascii="Cambria" w:hAnsi="Cambria"/>
          <w:sz w:val="24"/>
          <w:szCs w:val="24"/>
        </w:rPr>
        <w:t>Očistěte se.</w:t>
      </w:r>
    </w:p>
    <w:p w14:paraId="37946E89" w14:textId="77777777" w:rsidR="007900D9" w:rsidRPr="00E36879" w:rsidRDefault="00D974F5" w:rsidP="00120345">
      <w:pPr>
        <w:spacing w:after="0"/>
        <w:ind w:left="-567" w:right="-567" w:firstLine="426"/>
        <w:rPr>
          <w:rFonts w:ascii="Cambria" w:hAnsi="Cambria"/>
          <w:sz w:val="24"/>
          <w:szCs w:val="24"/>
        </w:rPr>
      </w:pPr>
      <w:r w:rsidRPr="00E36879">
        <w:rPr>
          <w:rFonts w:ascii="Cambria" w:hAnsi="Cambria"/>
          <w:sz w:val="24"/>
          <w:szCs w:val="24"/>
        </w:rPr>
        <w:t>Jen si to zkusme představit</w:t>
      </w:r>
      <w:r w:rsidR="007900D9" w:rsidRPr="00E36879">
        <w:rPr>
          <w:rFonts w:ascii="Cambria" w:hAnsi="Cambria"/>
          <w:sz w:val="24"/>
          <w:szCs w:val="24"/>
        </w:rPr>
        <w:t>:</w:t>
      </w:r>
      <w:r w:rsidRPr="00E36879">
        <w:rPr>
          <w:rFonts w:ascii="Cambria" w:hAnsi="Cambria"/>
          <w:sz w:val="24"/>
          <w:szCs w:val="24"/>
        </w:rPr>
        <w:t xml:space="preserve"> Lid</w:t>
      </w:r>
      <w:r w:rsidR="007900D9" w:rsidRPr="00E36879">
        <w:rPr>
          <w:rFonts w:ascii="Cambria" w:hAnsi="Cambria"/>
          <w:sz w:val="24"/>
          <w:szCs w:val="24"/>
        </w:rPr>
        <w:t>é</w:t>
      </w:r>
      <w:r w:rsidRPr="00E36879">
        <w:rPr>
          <w:rFonts w:ascii="Cambria" w:hAnsi="Cambria"/>
          <w:sz w:val="24"/>
          <w:szCs w:val="24"/>
        </w:rPr>
        <w:t>, kte</w:t>
      </w:r>
      <w:r w:rsidR="007900D9" w:rsidRPr="00E36879">
        <w:rPr>
          <w:rFonts w:ascii="Cambria" w:hAnsi="Cambria"/>
          <w:sz w:val="24"/>
          <w:szCs w:val="24"/>
        </w:rPr>
        <w:t xml:space="preserve">ří </w:t>
      </w:r>
      <w:r w:rsidRPr="00E36879">
        <w:rPr>
          <w:rFonts w:ascii="Cambria" w:hAnsi="Cambria"/>
          <w:sz w:val="24"/>
          <w:szCs w:val="24"/>
        </w:rPr>
        <w:t>stojí na břehu řeky, v</w:t>
      </w:r>
      <w:r w:rsidR="007900D9" w:rsidRPr="00E36879">
        <w:rPr>
          <w:rFonts w:ascii="Cambria" w:hAnsi="Cambria"/>
          <w:sz w:val="24"/>
          <w:szCs w:val="24"/>
        </w:rPr>
        <w:t>ěd</w:t>
      </w:r>
      <w:r w:rsidRPr="00E36879">
        <w:rPr>
          <w:rFonts w:ascii="Cambria" w:hAnsi="Cambria"/>
          <w:sz w:val="24"/>
          <w:szCs w:val="24"/>
        </w:rPr>
        <w:t>í, že se m</w:t>
      </w:r>
      <w:r w:rsidR="007900D9" w:rsidRPr="00E36879">
        <w:rPr>
          <w:rFonts w:ascii="Cambria" w:hAnsi="Cambria"/>
          <w:sz w:val="24"/>
          <w:szCs w:val="24"/>
        </w:rPr>
        <w:t xml:space="preserve">ají </w:t>
      </w:r>
      <w:r w:rsidRPr="00E36879">
        <w:rPr>
          <w:rFonts w:ascii="Cambria" w:hAnsi="Cambria"/>
          <w:sz w:val="24"/>
          <w:szCs w:val="24"/>
        </w:rPr>
        <w:t xml:space="preserve">brodit spíš necestou než cestou, a že pokud se jim to podaří, tak je nečeká žádná rekreační oblast, ale země </w:t>
      </w:r>
      <w:proofErr w:type="spellStart"/>
      <w:r w:rsidRPr="00E36879">
        <w:rPr>
          <w:rFonts w:ascii="Cambria" w:hAnsi="Cambria"/>
          <w:sz w:val="24"/>
          <w:szCs w:val="24"/>
        </w:rPr>
        <w:t>Kenaanců</w:t>
      </w:r>
      <w:proofErr w:type="spellEnd"/>
      <w:r w:rsidRPr="00E36879">
        <w:rPr>
          <w:rFonts w:ascii="Cambria" w:hAnsi="Cambria"/>
          <w:sz w:val="24"/>
          <w:szCs w:val="24"/>
        </w:rPr>
        <w:t xml:space="preserve">, </w:t>
      </w:r>
      <w:proofErr w:type="spellStart"/>
      <w:r w:rsidRPr="00E36879">
        <w:rPr>
          <w:rFonts w:ascii="Cambria" w:hAnsi="Cambria"/>
          <w:sz w:val="24"/>
          <w:szCs w:val="24"/>
        </w:rPr>
        <w:t>Chetejců</w:t>
      </w:r>
      <w:proofErr w:type="spellEnd"/>
      <w:r w:rsidRPr="00E36879">
        <w:rPr>
          <w:rFonts w:ascii="Cambria" w:hAnsi="Cambria"/>
          <w:sz w:val="24"/>
          <w:szCs w:val="24"/>
        </w:rPr>
        <w:t xml:space="preserve">, </w:t>
      </w:r>
      <w:proofErr w:type="spellStart"/>
      <w:r w:rsidRPr="00E36879">
        <w:rPr>
          <w:rFonts w:ascii="Cambria" w:hAnsi="Cambria"/>
          <w:sz w:val="24"/>
          <w:szCs w:val="24"/>
        </w:rPr>
        <w:t>Chivejců</w:t>
      </w:r>
      <w:proofErr w:type="spellEnd"/>
      <w:r w:rsidRPr="00E36879">
        <w:rPr>
          <w:rFonts w:ascii="Cambria" w:hAnsi="Cambria"/>
          <w:sz w:val="24"/>
          <w:szCs w:val="24"/>
        </w:rPr>
        <w:t xml:space="preserve">, </w:t>
      </w:r>
      <w:proofErr w:type="spellStart"/>
      <w:r w:rsidRPr="00E36879">
        <w:rPr>
          <w:rFonts w:ascii="Cambria" w:hAnsi="Cambria"/>
          <w:sz w:val="24"/>
          <w:szCs w:val="24"/>
        </w:rPr>
        <w:t>Perizejců</w:t>
      </w:r>
      <w:proofErr w:type="spellEnd"/>
      <w:r w:rsidRPr="00E36879">
        <w:rPr>
          <w:rFonts w:ascii="Cambria" w:hAnsi="Cambria"/>
          <w:sz w:val="24"/>
          <w:szCs w:val="24"/>
        </w:rPr>
        <w:t xml:space="preserve">, </w:t>
      </w:r>
      <w:proofErr w:type="spellStart"/>
      <w:r w:rsidRPr="00E36879">
        <w:rPr>
          <w:rFonts w:ascii="Cambria" w:hAnsi="Cambria"/>
          <w:sz w:val="24"/>
          <w:szCs w:val="24"/>
        </w:rPr>
        <w:t>Girgašejců</w:t>
      </w:r>
      <w:proofErr w:type="spellEnd"/>
      <w:r w:rsidRPr="00E36879">
        <w:rPr>
          <w:rFonts w:ascii="Cambria" w:hAnsi="Cambria"/>
          <w:sz w:val="24"/>
          <w:szCs w:val="24"/>
        </w:rPr>
        <w:t xml:space="preserve">, </w:t>
      </w:r>
      <w:proofErr w:type="spellStart"/>
      <w:r w:rsidRPr="00E36879">
        <w:rPr>
          <w:rFonts w:ascii="Cambria" w:hAnsi="Cambria"/>
          <w:sz w:val="24"/>
          <w:szCs w:val="24"/>
        </w:rPr>
        <w:t>Emorejců</w:t>
      </w:r>
      <w:proofErr w:type="spellEnd"/>
      <w:r w:rsidRPr="00E36879">
        <w:rPr>
          <w:rFonts w:ascii="Cambria" w:hAnsi="Cambria"/>
          <w:sz w:val="24"/>
          <w:szCs w:val="24"/>
        </w:rPr>
        <w:t xml:space="preserve"> a </w:t>
      </w:r>
      <w:proofErr w:type="spellStart"/>
      <w:r w:rsidRPr="00E36879">
        <w:rPr>
          <w:rFonts w:ascii="Cambria" w:hAnsi="Cambria"/>
          <w:sz w:val="24"/>
          <w:szCs w:val="24"/>
        </w:rPr>
        <w:t>Jebúsejců</w:t>
      </w:r>
      <w:proofErr w:type="spellEnd"/>
      <w:r w:rsidRPr="00E36879">
        <w:rPr>
          <w:rFonts w:ascii="Cambria" w:hAnsi="Cambria"/>
          <w:sz w:val="24"/>
          <w:szCs w:val="24"/>
        </w:rPr>
        <w:t xml:space="preserve"> – </w:t>
      </w:r>
      <w:r w:rsidR="007900D9" w:rsidRPr="00E36879">
        <w:rPr>
          <w:rFonts w:ascii="Cambria" w:hAnsi="Cambria"/>
          <w:sz w:val="24"/>
          <w:szCs w:val="24"/>
        </w:rPr>
        <w:t>a začnou si prát oblečení, umývat se…</w:t>
      </w:r>
    </w:p>
    <w:p w14:paraId="5522C0A8" w14:textId="5B108724" w:rsidR="00D974F5" w:rsidRPr="00E36879" w:rsidRDefault="007900D9" w:rsidP="00120345">
      <w:pPr>
        <w:spacing w:after="0"/>
        <w:ind w:left="-567" w:right="-567" w:firstLine="426"/>
        <w:rPr>
          <w:rFonts w:ascii="Cambria" w:hAnsi="Cambria"/>
          <w:sz w:val="24"/>
          <w:szCs w:val="24"/>
        </w:rPr>
      </w:pPr>
      <w:r w:rsidRPr="00E36879">
        <w:rPr>
          <w:rFonts w:ascii="Cambria" w:hAnsi="Cambria"/>
          <w:sz w:val="24"/>
          <w:szCs w:val="24"/>
        </w:rPr>
        <w:t>Je to paradox. Ale taková je zkušenost Božího lidu: má-li se člověk, anebo i celá pospolitost do něčeho namočit, má-li před sebou nejistou cestu</w:t>
      </w:r>
      <w:r w:rsidR="009511F0" w:rsidRPr="00E36879">
        <w:rPr>
          <w:rFonts w:ascii="Cambria" w:hAnsi="Cambria"/>
          <w:sz w:val="24"/>
          <w:szCs w:val="24"/>
        </w:rPr>
        <w:t xml:space="preserve">, </w:t>
      </w:r>
      <w:proofErr w:type="gramStart"/>
      <w:r w:rsidR="009511F0" w:rsidRPr="00E36879">
        <w:rPr>
          <w:rFonts w:ascii="Cambria" w:hAnsi="Cambria"/>
          <w:sz w:val="24"/>
          <w:szCs w:val="24"/>
        </w:rPr>
        <w:t>dny</w:t>
      </w:r>
      <w:proofErr w:type="gramEnd"/>
      <w:r w:rsidR="009511F0" w:rsidRPr="00E36879">
        <w:rPr>
          <w:rFonts w:ascii="Cambria" w:hAnsi="Cambria"/>
          <w:sz w:val="24"/>
          <w:szCs w:val="24"/>
        </w:rPr>
        <w:t xml:space="preserve"> o nichž nikdo neví, co přinesou, pak se to bez očekávání Hospodina neobejde. A </w:t>
      </w:r>
      <w:proofErr w:type="gramStart"/>
      <w:r w:rsidR="009511F0" w:rsidRPr="00E36879">
        <w:rPr>
          <w:rFonts w:ascii="Cambria" w:hAnsi="Cambria"/>
          <w:sz w:val="24"/>
          <w:szCs w:val="24"/>
        </w:rPr>
        <w:t>ne jen</w:t>
      </w:r>
      <w:proofErr w:type="gramEnd"/>
      <w:r w:rsidR="009511F0" w:rsidRPr="00E36879">
        <w:rPr>
          <w:rFonts w:ascii="Cambria" w:hAnsi="Cambria"/>
          <w:sz w:val="24"/>
          <w:szCs w:val="24"/>
        </w:rPr>
        <w:t xml:space="preserve"> na chvilku; není to jenom taková modlitba před písemkou, před operací, před jídlem… ti Izraelci začínají přímo bohoslužebně prožívat to, co konají. Celý ten následný transport se začne odehrávat jako procesí; kněží poslouží Hospodinově smlouvě a Hospodin půjde v čele nejen pomyslně, ale pěkně tak, aby to i nejmenšímu dítěti bylo jasné.  </w:t>
      </w:r>
      <w:r w:rsidRPr="00E36879">
        <w:rPr>
          <w:rFonts w:ascii="Cambria" w:hAnsi="Cambria"/>
          <w:sz w:val="24"/>
          <w:szCs w:val="24"/>
        </w:rPr>
        <w:t xml:space="preserve"> </w:t>
      </w:r>
      <w:r w:rsidR="00D974F5" w:rsidRPr="00E36879">
        <w:rPr>
          <w:rFonts w:ascii="Cambria" w:hAnsi="Cambria"/>
          <w:sz w:val="24"/>
          <w:szCs w:val="24"/>
        </w:rPr>
        <w:t xml:space="preserve">      </w:t>
      </w:r>
    </w:p>
    <w:p w14:paraId="1EE1B5FB" w14:textId="77777777" w:rsidR="009511F0" w:rsidRPr="00E36879" w:rsidRDefault="009511F0" w:rsidP="00120345">
      <w:pPr>
        <w:spacing w:after="0"/>
        <w:ind w:left="-567" w:right="-567" w:firstLine="426"/>
        <w:rPr>
          <w:rFonts w:ascii="Cambria" w:hAnsi="Cambria"/>
          <w:sz w:val="24"/>
          <w:szCs w:val="24"/>
        </w:rPr>
      </w:pPr>
      <w:r w:rsidRPr="00E36879">
        <w:rPr>
          <w:rFonts w:ascii="Cambria" w:hAnsi="Cambria"/>
          <w:sz w:val="24"/>
          <w:szCs w:val="24"/>
        </w:rPr>
        <w:t xml:space="preserve">Je dobré si uvědomit, co se to tam tenkrát na břehu Jordánu stalo. </w:t>
      </w:r>
    </w:p>
    <w:p w14:paraId="65022594" w14:textId="77777777" w:rsidR="009511F0" w:rsidRPr="00E36879" w:rsidRDefault="009511F0" w:rsidP="00120345">
      <w:pPr>
        <w:spacing w:after="0"/>
        <w:ind w:left="-567" w:right="-567" w:firstLine="426"/>
        <w:rPr>
          <w:rFonts w:ascii="Cambria" w:hAnsi="Cambria"/>
          <w:sz w:val="24"/>
          <w:szCs w:val="24"/>
        </w:rPr>
      </w:pPr>
      <w:r w:rsidRPr="00E36879">
        <w:rPr>
          <w:rFonts w:ascii="Cambria" w:hAnsi="Cambria"/>
          <w:sz w:val="24"/>
          <w:szCs w:val="24"/>
        </w:rPr>
        <w:t xml:space="preserve">Nestalo se totiž nic převratně nového. </w:t>
      </w:r>
    </w:p>
    <w:p w14:paraId="7D1E6EA8" w14:textId="5B845361" w:rsidR="00197623" w:rsidRPr="00E36879" w:rsidRDefault="00197623" w:rsidP="00120345">
      <w:pPr>
        <w:spacing w:after="0"/>
        <w:ind w:left="-567" w:right="-567" w:firstLine="426"/>
        <w:rPr>
          <w:rFonts w:ascii="Cambria" w:hAnsi="Cambria"/>
          <w:sz w:val="24"/>
          <w:szCs w:val="24"/>
        </w:rPr>
      </w:pPr>
      <w:r w:rsidRPr="00E36879">
        <w:rPr>
          <w:rFonts w:ascii="Cambria" w:hAnsi="Cambria"/>
          <w:sz w:val="24"/>
          <w:szCs w:val="24"/>
        </w:rPr>
        <w:t xml:space="preserve">Boží schrána tam </w:t>
      </w:r>
      <w:r w:rsidR="009511F0" w:rsidRPr="00E36879">
        <w:rPr>
          <w:rFonts w:ascii="Cambria" w:hAnsi="Cambria"/>
          <w:sz w:val="24"/>
          <w:szCs w:val="24"/>
        </w:rPr>
        <w:t xml:space="preserve">s nimi přece byla </w:t>
      </w:r>
      <w:r w:rsidRPr="00E36879">
        <w:rPr>
          <w:rFonts w:ascii="Cambria" w:hAnsi="Cambria"/>
          <w:sz w:val="24"/>
          <w:szCs w:val="24"/>
        </w:rPr>
        <w:t>pořád – z nebe nespad</w:t>
      </w:r>
      <w:r w:rsidR="009511F0" w:rsidRPr="00E36879">
        <w:rPr>
          <w:rFonts w:ascii="Cambria" w:hAnsi="Cambria"/>
          <w:sz w:val="24"/>
          <w:szCs w:val="24"/>
        </w:rPr>
        <w:t>l</w:t>
      </w:r>
      <w:r w:rsidRPr="00E36879">
        <w:rPr>
          <w:rFonts w:ascii="Cambria" w:hAnsi="Cambria"/>
          <w:sz w:val="24"/>
          <w:szCs w:val="24"/>
        </w:rPr>
        <w:t>, žádný nový meteorit</w:t>
      </w:r>
      <w:r w:rsidR="009511F0" w:rsidRPr="00E36879">
        <w:rPr>
          <w:rFonts w:ascii="Cambria" w:hAnsi="Cambria"/>
          <w:sz w:val="24"/>
          <w:szCs w:val="24"/>
        </w:rPr>
        <w:t>, anebo prorok, který by dal věci do pohybu</w:t>
      </w:r>
      <w:r w:rsidRPr="00E36879">
        <w:rPr>
          <w:rFonts w:ascii="Cambria" w:hAnsi="Cambria"/>
          <w:sz w:val="24"/>
          <w:szCs w:val="24"/>
        </w:rPr>
        <w:t xml:space="preserve">; Boží přítomnost </w:t>
      </w:r>
      <w:r w:rsidR="00E50FF1" w:rsidRPr="00E36879">
        <w:rPr>
          <w:rFonts w:ascii="Cambria" w:hAnsi="Cambria"/>
          <w:sz w:val="24"/>
          <w:szCs w:val="24"/>
        </w:rPr>
        <w:t xml:space="preserve">tam byla přece pořád. </w:t>
      </w:r>
      <w:r w:rsidRPr="00E36879">
        <w:rPr>
          <w:rFonts w:ascii="Cambria" w:hAnsi="Cambria"/>
          <w:sz w:val="24"/>
          <w:szCs w:val="24"/>
        </w:rPr>
        <w:t xml:space="preserve">V některých kreslených pohádkách je usměvavé sluníčko, které se vznáší nad světem a tu a tam vystrčí svůj paprsek, aby někoho dole na zemi polechtalo na hlavě nebo štíplo na tváři, ale </w:t>
      </w:r>
      <w:r w:rsidR="00E50FF1" w:rsidRPr="00E36879">
        <w:rPr>
          <w:rFonts w:ascii="Cambria" w:hAnsi="Cambria"/>
          <w:sz w:val="24"/>
          <w:szCs w:val="24"/>
        </w:rPr>
        <w:t>t</w:t>
      </w:r>
      <w:r w:rsidRPr="00E36879">
        <w:rPr>
          <w:rFonts w:ascii="Cambria" w:hAnsi="Cambria"/>
          <w:sz w:val="24"/>
          <w:szCs w:val="24"/>
        </w:rPr>
        <w:t xml:space="preserve">o si s Božím jednáním nepleťme. </w:t>
      </w:r>
      <w:r w:rsidR="00E50FF1" w:rsidRPr="00E36879">
        <w:rPr>
          <w:rFonts w:ascii="Cambria" w:hAnsi="Cambria"/>
          <w:sz w:val="24"/>
          <w:szCs w:val="24"/>
        </w:rPr>
        <w:t xml:space="preserve">Boží přítomnost ve světě, to že v našem světě má Bůh své prsty, že do něj mluví, to je naděje navzdory všemu </w:t>
      </w:r>
      <w:proofErr w:type="gramStart"/>
      <w:r w:rsidR="00E50FF1" w:rsidRPr="00E36879">
        <w:rPr>
          <w:rFonts w:ascii="Cambria" w:hAnsi="Cambria"/>
          <w:sz w:val="24"/>
          <w:szCs w:val="24"/>
        </w:rPr>
        <w:t>tomu</w:t>
      </w:r>
      <w:proofErr w:type="gramEnd"/>
      <w:r w:rsidR="00E50FF1" w:rsidRPr="00E36879">
        <w:rPr>
          <w:rFonts w:ascii="Cambria" w:hAnsi="Cambria"/>
          <w:sz w:val="24"/>
          <w:szCs w:val="24"/>
        </w:rPr>
        <w:t xml:space="preserve"> co se světem a s námi mává.  </w:t>
      </w:r>
      <w:r w:rsidRPr="00E36879">
        <w:rPr>
          <w:rFonts w:ascii="Cambria" w:hAnsi="Cambria"/>
          <w:sz w:val="24"/>
          <w:szCs w:val="24"/>
        </w:rPr>
        <w:t xml:space="preserve">„Poznáte, že uprostřed vás je živý Bůh.“ říká Jozue tomu lidu, </w:t>
      </w:r>
      <w:r w:rsidR="00E50FF1" w:rsidRPr="00E36879">
        <w:rPr>
          <w:rFonts w:ascii="Cambria" w:hAnsi="Cambria"/>
          <w:sz w:val="24"/>
          <w:szCs w:val="24"/>
        </w:rPr>
        <w:t xml:space="preserve">stojícímu před dost těžko snesitelnou cestou, před překážkou, kterou by člověk radši překonávat nemusel… </w:t>
      </w:r>
    </w:p>
    <w:p w14:paraId="2FE9B822" w14:textId="13E5E544" w:rsidR="00365B16" w:rsidRPr="00E36879" w:rsidRDefault="00197623" w:rsidP="00120345">
      <w:pPr>
        <w:spacing w:after="0"/>
        <w:ind w:left="-567" w:right="-567" w:firstLine="426"/>
        <w:rPr>
          <w:rFonts w:ascii="Cambria" w:hAnsi="Cambria"/>
          <w:sz w:val="24"/>
          <w:szCs w:val="24"/>
        </w:rPr>
      </w:pPr>
      <w:r w:rsidRPr="00E36879">
        <w:rPr>
          <w:rFonts w:ascii="Cambria" w:hAnsi="Cambria"/>
          <w:sz w:val="24"/>
          <w:szCs w:val="24"/>
        </w:rPr>
        <w:t>J</w:t>
      </w:r>
      <w:r w:rsidR="00E50FF1" w:rsidRPr="00E36879">
        <w:rPr>
          <w:rFonts w:ascii="Cambria" w:hAnsi="Cambria"/>
          <w:sz w:val="24"/>
          <w:szCs w:val="24"/>
        </w:rPr>
        <w:t xml:space="preserve">ozue, to znamená: </w:t>
      </w:r>
      <w:r w:rsidR="00325983" w:rsidRPr="00E36879">
        <w:rPr>
          <w:rFonts w:ascii="Cambria" w:hAnsi="Cambria"/>
          <w:sz w:val="24"/>
          <w:szCs w:val="24"/>
        </w:rPr>
        <w:t xml:space="preserve">„Hospodin je spása / záchrana.“ Stejný základ jména ponese ten, který to dal poznat celému světu: </w:t>
      </w:r>
      <w:r w:rsidR="001647FC" w:rsidRPr="00E36879">
        <w:rPr>
          <w:rFonts w:ascii="Cambria" w:hAnsi="Cambria"/>
          <w:sz w:val="24"/>
          <w:szCs w:val="24"/>
        </w:rPr>
        <w:t>Ježíš.</w:t>
      </w:r>
      <w:r w:rsidRPr="00E36879">
        <w:rPr>
          <w:rFonts w:ascii="Cambria" w:hAnsi="Cambria"/>
          <w:sz w:val="24"/>
          <w:szCs w:val="24"/>
        </w:rPr>
        <w:t xml:space="preserve">  </w:t>
      </w:r>
    </w:p>
    <w:p w14:paraId="1ABB6521" w14:textId="4CE640F8" w:rsidR="00197623" w:rsidRPr="00E36879" w:rsidRDefault="00365B16" w:rsidP="00120345">
      <w:pPr>
        <w:spacing w:after="0"/>
        <w:ind w:left="-567" w:right="-567" w:firstLine="426"/>
        <w:rPr>
          <w:rFonts w:ascii="Cambria" w:hAnsi="Cambria"/>
          <w:sz w:val="24"/>
          <w:szCs w:val="24"/>
        </w:rPr>
      </w:pPr>
      <w:r w:rsidRPr="00E36879">
        <w:rPr>
          <w:rFonts w:ascii="Cambria" w:hAnsi="Cambria"/>
          <w:sz w:val="24"/>
          <w:szCs w:val="24"/>
        </w:rPr>
        <w:t xml:space="preserve">Říká se o Jozuovi, že </w:t>
      </w:r>
      <w:r w:rsidR="00325983" w:rsidRPr="00E36879">
        <w:rPr>
          <w:rFonts w:ascii="Cambria" w:hAnsi="Cambria"/>
          <w:sz w:val="24"/>
          <w:szCs w:val="24"/>
        </w:rPr>
        <w:t>dovede l</w:t>
      </w:r>
      <w:r w:rsidRPr="00E36879">
        <w:rPr>
          <w:rFonts w:ascii="Cambria" w:hAnsi="Cambria"/>
          <w:sz w:val="24"/>
          <w:szCs w:val="24"/>
        </w:rPr>
        <w:t>id</w:t>
      </w:r>
      <w:r w:rsidR="00325983" w:rsidRPr="00E36879">
        <w:rPr>
          <w:rFonts w:ascii="Cambria" w:hAnsi="Cambria"/>
          <w:sz w:val="24"/>
          <w:szCs w:val="24"/>
        </w:rPr>
        <w:t>i</w:t>
      </w:r>
      <w:r w:rsidRPr="00E36879">
        <w:rPr>
          <w:rFonts w:ascii="Cambria" w:hAnsi="Cambria"/>
          <w:sz w:val="24"/>
          <w:szCs w:val="24"/>
        </w:rPr>
        <w:t xml:space="preserve"> do cíle, do </w:t>
      </w:r>
      <w:r w:rsidR="00325983" w:rsidRPr="00E36879">
        <w:rPr>
          <w:rFonts w:ascii="Cambria" w:hAnsi="Cambria"/>
          <w:sz w:val="24"/>
          <w:szCs w:val="24"/>
        </w:rPr>
        <w:t xml:space="preserve">slíbené </w:t>
      </w:r>
      <w:r w:rsidRPr="00E36879">
        <w:rPr>
          <w:rFonts w:ascii="Cambria" w:hAnsi="Cambria"/>
          <w:sz w:val="24"/>
          <w:szCs w:val="24"/>
        </w:rPr>
        <w:t xml:space="preserve">země. </w:t>
      </w:r>
      <w:r w:rsidR="00325983" w:rsidRPr="00E36879">
        <w:rPr>
          <w:rFonts w:ascii="Cambria" w:hAnsi="Cambria"/>
          <w:sz w:val="24"/>
          <w:szCs w:val="24"/>
        </w:rPr>
        <w:t>A</w:t>
      </w:r>
      <w:r w:rsidRPr="00E36879">
        <w:rPr>
          <w:rFonts w:ascii="Cambria" w:hAnsi="Cambria"/>
          <w:sz w:val="24"/>
          <w:szCs w:val="24"/>
        </w:rPr>
        <w:t xml:space="preserve"> tady vidíme, jak překvapivě – jako už tolikrát v </w:t>
      </w:r>
      <w:proofErr w:type="gramStart"/>
      <w:r w:rsidRPr="00E36879">
        <w:rPr>
          <w:rFonts w:ascii="Cambria" w:hAnsi="Cambria"/>
          <w:sz w:val="24"/>
          <w:szCs w:val="24"/>
        </w:rPr>
        <w:t>Písmu - to</w:t>
      </w:r>
      <w:proofErr w:type="gramEnd"/>
      <w:r w:rsidRPr="00E36879">
        <w:rPr>
          <w:rFonts w:ascii="Cambria" w:hAnsi="Cambria"/>
          <w:sz w:val="24"/>
          <w:szCs w:val="24"/>
        </w:rPr>
        <w:t xml:space="preserve"> v</w:t>
      </w:r>
      <w:r w:rsidR="002D0716" w:rsidRPr="00E36879">
        <w:rPr>
          <w:rFonts w:ascii="Cambria" w:hAnsi="Cambria"/>
          <w:sz w:val="24"/>
          <w:szCs w:val="24"/>
        </w:rPr>
        <w:t xml:space="preserve">edení vypadá. </w:t>
      </w:r>
      <w:r w:rsidR="00325983" w:rsidRPr="00E36879">
        <w:rPr>
          <w:rFonts w:ascii="Cambria" w:hAnsi="Cambria"/>
          <w:sz w:val="24"/>
          <w:szCs w:val="24"/>
        </w:rPr>
        <w:t xml:space="preserve">Jestli je to </w:t>
      </w:r>
      <w:r w:rsidR="002D0716" w:rsidRPr="00E36879">
        <w:rPr>
          <w:rFonts w:ascii="Cambria" w:hAnsi="Cambria"/>
          <w:sz w:val="24"/>
          <w:szCs w:val="24"/>
        </w:rPr>
        <w:t>siln</w:t>
      </w:r>
      <w:r w:rsidR="00325983" w:rsidRPr="00E36879">
        <w:rPr>
          <w:rFonts w:ascii="Cambria" w:hAnsi="Cambria"/>
          <w:sz w:val="24"/>
          <w:szCs w:val="24"/>
        </w:rPr>
        <w:t>á</w:t>
      </w:r>
      <w:r w:rsidR="002D0716" w:rsidRPr="00E36879">
        <w:rPr>
          <w:rFonts w:ascii="Cambria" w:hAnsi="Cambria"/>
          <w:sz w:val="24"/>
          <w:szCs w:val="24"/>
        </w:rPr>
        <w:t xml:space="preserve"> osobnost, generál, který zavelí; boss, který </w:t>
      </w:r>
      <w:r w:rsidR="00325983" w:rsidRPr="00E36879">
        <w:rPr>
          <w:rFonts w:ascii="Cambria" w:hAnsi="Cambria"/>
          <w:sz w:val="24"/>
          <w:szCs w:val="24"/>
        </w:rPr>
        <w:t>se nebojí prosadit, to nevíme</w:t>
      </w:r>
      <w:r w:rsidR="002D0716" w:rsidRPr="00E36879">
        <w:rPr>
          <w:rFonts w:ascii="Cambria" w:hAnsi="Cambria"/>
          <w:sz w:val="24"/>
          <w:szCs w:val="24"/>
        </w:rPr>
        <w:t xml:space="preserve">. </w:t>
      </w:r>
      <w:r w:rsidR="00325983" w:rsidRPr="00E36879">
        <w:rPr>
          <w:rFonts w:ascii="Cambria" w:hAnsi="Cambria"/>
          <w:sz w:val="24"/>
          <w:szCs w:val="24"/>
        </w:rPr>
        <w:t xml:space="preserve">Ale víme, že </w:t>
      </w:r>
      <w:r w:rsidRPr="00E36879">
        <w:rPr>
          <w:rFonts w:ascii="Cambria" w:hAnsi="Cambria"/>
          <w:sz w:val="24"/>
          <w:szCs w:val="24"/>
        </w:rPr>
        <w:t xml:space="preserve">Jozue </w:t>
      </w:r>
      <w:r w:rsidR="00325983" w:rsidRPr="00E36879">
        <w:rPr>
          <w:rFonts w:ascii="Cambria" w:hAnsi="Cambria"/>
          <w:sz w:val="24"/>
          <w:szCs w:val="24"/>
        </w:rPr>
        <w:t xml:space="preserve">před tím úkolem, který se zdá skoro nad unesení, vybízí </w:t>
      </w:r>
      <w:r w:rsidRPr="00E36879">
        <w:rPr>
          <w:rFonts w:ascii="Cambria" w:hAnsi="Cambria"/>
          <w:sz w:val="24"/>
          <w:szCs w:val="24"/>
        </w:rPr>
        <w:t>jako první k bohoslužbě.</w:t>
      </w:r>
      <w:r w:rsidR="00325983" w:rsidRPr="00E36879">
        <w:rPr>
          <w:rFonts w:ascii="Cambria" w:hAnsi="Cambria"/>
          <w:sz w:val="24"/>
          <w:szCs w:val="24"/>
        </w:rPr>
        <w:t xml:space="preserve"> Nepůjde v čele, ale postará se, aby v čele šel „Hospodin, Pán celé země“ jak je tu Bůh opakovaně vyznáván.</w:t>
      </w:r>
      <w:r w:rsidRPr="00E36879">
        <w:rPr>
          <w:rFonts w:ascii="Cambria" w:hAnsi="Cambria"/>
          <w:sz w:val="24"/>
          <w:szCs w:val="24"/>
        </w:rPr>
        <w:t xml:space="preserve"> </w:t>
      </w:r>
      <w:r w:rsidR="00197623" w:rsidRPr="00E36879">
        <w:rPr>
          <w:rFonts w:ascii="Cambria" w:hAnsi="Cambria"/>
          <w:sz w:val="24"/>
          <w:szCs w:val="24"/>
        </w:rPr>
        <w:t xml:space="preserve">  </w:t>
      </w:r>
    </w:p>
    <w:p w14:paraId="0620E1A6" w14:textId="605E2CD0" w:rsidR="00325983" w:rsidRPr="00E36879" w:rsidRDefault="002D0716" w:rsidP="00120345">
      <w:pPr>
        <w:spacing w:after="0"/>
        <w:ind w:left="-567" w:right="-567" w:firstLine="426"/>
        <w:rPr>
          <w:rFonts w:ascii="Cambria" w:hAnsi="Cambria"/>
          <w:sz w:val="24"/>
          <w:szCs w:val="24"/>
        </w:rPr>
      </w:pPr>
      <w:r w:rsidRPr="00E36879">
        <w:rPr>
          <w:rFonts w:ascii="Cambria" w:hAnsi="Cambria"/>
          <w:sz w:val="24"/>
          <w:szCs w:val="24"/>
        </w:rPr>
        <w:t xml:space="preserve">Jozue má být rozhodný a udatný při vědomí Božích zaslíbení. </w:t>
      </w:r>
      <w:r w:rsidR="00325983" w:rsidRPr="00E36879">
        <w:rPr>
          <w:rFonts w:ascii="Cambria" w:hAnsi="Cambria"/>
          <w:sz w:val="24"/>
          <w:szCs w:val="24"/>
        </w:rPr>
        <w:t>V první kapitole ho tak Bůh povzbuzuje.</w:t>
      </w:r>
    </w:p>
    <w:p w14:paraId="3F63BC57" w14:textId="5A0973F8" w:rsidR="00D500B2" w:rsidRPr="00E36879" w:rsidRDefault="002D0716" w:rsidP="00120345">
      <w:pPr>
        <w:spacing w:after="0"/>
        <w:ind w:left="-567" w:right="-567" w:firstLine="426"/>
        <w:rPr>
          <w:rFonts w:ascii="Cambria" w:hAnsi="Cambria"/>
          <w:sz w:val="24"/>
          <w:szCs w:val="24"/>
        </w:rPr>
      </w:pPr>
      <w:r w:rsidRPr="00E36879">
        <w:rPr>
          <w:rFonts w:ascii="Cambria" w:hAnsi="Cambria"/>
          <w:sz w:val="24"/>
          <w:szCs w:val="24"/>
        </w:rPr>
        <w:lastRenderedPageBreak/>
        <w:t xml:space="preserve">Jozue má být rozhodný a udatný a jeho rozhodnost a udatnost má růst z toho, že </w:t>
      </w:r>
      <w:r w:rsidR="00325983" w:rsidRPr="00E36879">
        <w:rPr>
          <w:rFonts w:ascii="Cambria" w:hAnsi="Cambria"/>
          <w:sz w:val="24"/>
          <w:szCs w:val="24"/>
        </w:rPr>
        <w:t>„</w:t>
      </w:r>
      <w:r w:rsidRPr="00E36879">
        <w:rPr>
          <w:rFonts w:ascii="Cambria" w:hAnsi="Cambria"/>
          <w:sz w:val="24"/>
          <w:szCs w:val="24"/>
        </w:rPr>
        <w:t>bude rozjímat nad knihou Hospodinova zákona ve dne v noci.</w:t>
      </w:r>
      <w:r w:rsidR="00325983" w:rsidRPr="00E36879">
        <w:rPr>
          <w:rFonts w:ascii="Cambria" w:hAnsi="Cambria"/>
          <w:sz w:val="24"/>
          <w:szCs w:val="24"/>
        </w:rPr>
        <w:t>“</w:t>
      </w:r>
      <w:r w:rsidRPr="00E36879">
        <w:rPr>
          <w:rFonts w:ascii="Cambria" w:hAnsi="Cambria"/>
          <w:sz w:val="24"/>
          <w:szCs w:val="24"/>
        </w:rPr>
        <w:t xml:space="preserve"> Z</w:t>
      </w:r>
      <w:r w:rsidR="00325983" w:rsidRPr="00E36879">
        <w:rPr>
          <w:rFonts w:ascii="Cambria" w:hAnsi="Cambria"/>
          <w:sz w:val="24"/>
          <w:szCs w:val="24"/>
        </w:rPr>
        <w:t> </w:t>
      </w:r>
      <w:r w:rsidRPr="00E36879">
        <w:rPr>
          <w:rFonts w:ascii="Cambria" w:hAnsi="Cambria"/>
          <w:sz w:val="24"/>
          <w:szCs w:val="24"/>
        </w:rPr>
        <w:t>důvě</w:t>
      </w:r>
      <w:r w:rsidR="00325983" w:rsidRPr="00E36879">
        <w:rPr>
          <w:rFonts w:ascii="Cambria" w:hAnsi="Cambria"/>
          <w:sz w:val="24"/>
          <w:szCs w:val="24"/>
        </w:rPr>
        <w:t xml:space="preserve">ry </w:t>
      </w:r>
      <w:r w:rsidRPr="00E36879">
        <w:rPr>
          <w:rFonts w:ascii="Cambria" w:hAnsi="Cambria"/>
          <w:sz w:val="24"/>
          <w:szCs w:val="24"/>
        </w:rPr>
        <w:t xml:space="preserve">v Hospodinovu blízkost klíčí rozhodnost; jedině Hospodin může Jozuovi říct „neboj se a neděs se“ (tak jak to taky v 1. kap. dělá) a nebude to znít ani jako bezzubé chlácholení, ani jako popírání skutečnost. Jedině Hospodin nám </w:t>
      </w:r>
      <w:r w:rsidR="00325983" w:rsidRPr="00E36879">
        <w:rPr>
          <w:rFonts w:ascii="Cambria" w:hAnsi="Cambria"/>
          <w:sz w:val="24"/>
          <w:szCs w:val="24"/>
        </w:rPr>
        <w:t>může povědět</w:t>
      </w:r>
      <w:r w:rsidRPr="00E36879">
        <w:rPr>
          <w:rFonts w:ascii="Cambria" w:hAnsi="Cambria"/>
          <w:sz w:val="24"/>
          <w:szCs w:val="24"/>
        </w:rPr>
        <w:t>, když už jsme třetí den anebo třetí týden anebo měsíc před Jordánem</w:t>
      </w:r>
      <w:r w:rsidR="00D500B2" w:rsidRPr="00E36879">
        <w:rPr>
          <w:rFonts w:ascii="Cambria" w:hAnsi="Cambria"/>
          <w:sz w:val="24"/>
          <w:szCs w:val="24"/>
        </w:rPr>
        <w:t>: neboj se a neděs se, budu s Tebou, kamkoli půjdeš.“</w:t>
      </w:r>
      <w:r w:rsidR="00325983" w:rsidRPr="00E36879">
        <w:rPr>
          <w:rFonts w:ascii="Cambria" w:hAnsi="Cambria"/>
          <w:sz w:val="24"/>
          <w:szCs w:val="24"/>
        </w:rPr>
        <w:t xml:space="preserve"> Jedině Hospodin, Pán celé země, ten, který je záchranou, nám právem může povědět: neboj se a neděs se, i když skutečně je čeho</w:t>
      </w:r>
      <w:r w:rsidR="004548DF" w:rsidRPr="00E36879">
        <w:rPr>
          <w:rFonts w:ascii="Cambria" w:hAnsi="Cambria"/>
          <w:sz w:val="24"/>
          <w:szCs w:val="24"/>
        </w:rPr>
        <w:t xml:space="preserve">. Ale já budu s Tebou. </w:t>
      </w:r>
    </w:p>
    <w:p w14:paraId="6F3A64DD" w14:textId="2A6A52FF" w:rsidR="00F56B5D" w:rsidRPr="00E36879" w:rsidRDefault="004548DF" w:rsidP="00120345">
      <w:pPr>
        <w:spacing w:after="0"/>
        <w:ind w:left="-567" w:right="-567" w:firstLine="426"/>
        <w:rPr>
          <w:rFonts w:ascii="Cambria" w:hAnsi="Cambria"/>
          <w:sz w:val="24"/>
          <w:szCs w:val="24"/>
        </w:rPr>
      </w:pPr>
      <w:r w:rsidRPr="00E36879">
        <w:rPr>
          <w:rFonts w:ascii="Cambria" w:hAnsi="Cambria"/>
          <w:sz w:val="24"/>
          <w:szCs w:val="24"/>
        </w:rPr>
        <w:t>A tak se pod tímhle vedením vydávají na cestu, proměňují své kroky a své jednání v bohoslužbu. N</w:t>
      </w:r>
      <w:r w:rsidR="00F56B5D" w:rsidRPr="00E36879">
        <w:rPr>
          <w:rFonts w:ascii="Cambria" w:hAnsi="Cambria"/>
          <w:sz w:val="24"/>
          <w:szCs w:val="24"/>
        </w:rPr>
        <w:t xml:space="preserve">esou smlouvu </w:t>
      </w:r>
      <w:r w:rsidRPr="00E36879">
        <w:rPr>
          <w:rFonts w:ascii="Cambria" w:hAnsi="Cambria"/>
          <w:sz w:val="24"/>
          <w:szCs w:val="24"/>
        </w:rPr>
        <w:t xml:space="preserve">v předu, na znamení, </w:t>
      </w:r>
      <w:r w:rsidR="00F56B5D" w:rsidRPr="00E36879">
        <w:rPr>
          <w:rFonts w:ascii="Cambria" w:hAnsi="Cambria"/>
          <w:sz w:val="24"/>
          <w:szCs w:val="24"/>
        </w:rPr>
        <w:t>že na všech svých cestách následuj</w:t>
      </w:r>
      <w:r w:rsidRPr="00E36879">
        <w:rPr>
          <w:rFonts w:ascii="Cambria" w:hAnsi="Cambria"/>
          <w:sz w:val="24"/>
          <w:szCs w:val="24"/>
        </w:rPr>
        <w:t>í</w:t>
      </w:r>
      <w:r w:rsidR="00F56B5D" w:rsidRPr="00E36879">
        <w:rPr>
          <w:rFonts w:ascii="Cambria" w:hAnsi="Cambria"/>
          <w:sz w:val="24"/>
          <w:szCs w:val="24"/>
        </w:rPr>
        <w:t xml:space="preserve"> svého Boha. </w:t>
      </w:r>
      <w:r w:rsidRPr="00E36879">
        <w:rPr>
          <w:rFonts w:ascii="Cambria" w:hAnsi="Cambria"/>
          <w:sz w:val="24"/>
          <w:szCs w:val="24"/>
        </w:rPr>
        <w:t xml:space="preserve">Říkají tím beze slov: </w:t>
      </w:r>
      <w:r w:rsidR="00F56B5D" w:rsidRPr="00E36879">
        <w:rPr>
          <w:rFonts w:ascii="Cambria" w:hAnsi="Cambria"/>
          <w:sz w:val="24"/>
          <w:szCs w:val="24"/>
        </w:rPr>
        <w:t>na všech svých cestách počít</w:t>
      </w:r>
      <w:r w:rsidRPr="00E36879">
        <w:rPr>
          <w:rFonts w:ascii="Cambria" w:hAnsi="Cambria"/>
          <w:sz w:val="24"/>
          <w:szCs w:val="24"/>
        </w:rPr>
        <w:t>ají</w:t>
      </w:r>
      <w:r w:rsidR="00F56B5D" w:rsidRPr="00E36879">
        <w:rPr>
          <w:rFonts w:ascii="Cambria" w:hAnsi="Cambria"/>
          <w:sz w:val="24"/>
          <w:szCs w:val="24"/>
        </w:rPr>
        <w:t xml:space="preserve"> s Boží přítomností. </w:t>
      </w:r>
      <w:proofErr w:type="gramStart"/>
      <w:r w:rsidRPr="00E36879">
        <w:rPr>
          <w:rFonts w:ascii="Cambria" w:hAnsi="Cambria"/>
          <w:sz w:val="24"/>
          <w:szCs w:val="24"/>
        </w:rPr>
        <w:t>Jdou</w:t>
      </w:r>
      <w:proofErr w:type="gramEnd"/>
      <w:r w:rsidRPr="00E36879">
        <w:rPr>
          <w:rFonts w:ascii="Cambria" w:hAnsi="Cambria"/>
          <w:sz w:val="24"/>
          <w:szCs w:val="24"/>
        </w:rPr>
        <w:t xml:space="preserve"> ale taky se zastavují. Jeden z výkladů tu říká: </w:t>
      </w:r>
      <w:r w:rsidR="00F56B5D" w:rsidRPr="00E36879">
        <w:rPr>
          <w:rFonts w:ascii="Cambria" w:hAnsi="Cambria"/>
          <w:sz w:val="24"/>
          <w:szCs w:val="24"/>
        </w:rPr>
        <w:t xml:space="preserve">„Pravá aktivita společenství věřících je podmíněna pravou pasivitou: bezpodmínečnou poslušností Boží vůle.“ Nebo chcete-li nasloucháním, ztišením… vydáním se Hospodinu na milost. </w:t>
      </w:r>
    </w:p>
    <w:p w14:paraId="1C214C94" w14:textId="77777777" w:rsidR="000F255C" w:rsidRPr="00E36879" w:rsidRDefault="00F56B5D" w:rsidP="00120345">
      <w:pPr>
        <w:spacing w:after="0"/>
        <w:ind w:left="-567" w:right="-567" w:firstLine="426"/>
        <w:rPr>
          <w:rFonts w:ascii="Cambria" w:hAnsi="Cambria"/>
          <w:sz w:val="24"/>
          <w:szCs w:val="24"/>
        </w:rPr>
      </w:pPr>
      <w:r w:rsidRPr="00E36879">
        <w:rPr>
          <w:rFonts w:ascii="Cambria" w:hAnsi="Cambria"/>
          <w:sz w:val="24"/>
          <w:szCs w:val="24"/>
        </w:rPr>
        <w:t>Jak se nám tahle ekumenická perikopa hodí, když si o tomto víkendu připomínáme den reformace a v běhu těchto zvláštních dní se ptáme</w:t>
      </w:r>
      <w:r w:rsidR="00BD2980" w:rsidRPr="00E36879">
        <w:rPr>
          <w:rFonts w:ascii="Cambria" w:hAnsi="Cambria"/>
          <w:sz w:val="24"/>
          <w:szCs w:val="24"/>
        </w:rPr>
        <w:t>,</w:t>
      </w:r>
      <w:r w:rsidRPr="00E36879">
        <w:rPr>
          <w:rFonts w:ascii="Cambria" w:hAnsi="Cambria"/>
          <w:sz w:val="24"/>
          <w:szCs w:val="24"/>
        </w:rPr>
        <w:t xml:space="preserve"> jestli je pro nás ještě ten pětisetletý odkaz </w:t>
      </w:r>
      <w:r w:rsidR="00BD2980" w:rsidRPr="00E36879">
        <w:rPr>
          <w:rFonts w:ascii="Cambria" w:hAnsi="Cambria"/>
          <w:sz w:val="24"/>
          <w:szCs w:val="24"/>
        </w:rPr>
        <w:t xml:space="preserve">nějak </w:t>
      </w:r>
      <w:r w:rsidRPr="00E36879">
        <w:rPr>
          <w:rFonts w:ascii="Cambria" w:hAnsi="Cambria"/>
          <w:sz w:val="24"/>
          <w:szCs w:val="24"/>
        </w:rPr>
        <w:t>živý.</w:t>
      </w:r>
      <w:r w:rsidR="00BD2980" w:rsidRPr="00E36879">
        <w:rPr>
          <w:rFonts w:ascii="Cambria" w:hAnsi="Cambria"/>
          <w:sz w:val="24"/>
          <w:szCs w:val="24"/>
        </w:rPr>
        <w:t xml:space="preserve"> </w:t>
      </w:r>
    </w:p>
    <w:p w14:paraId="04F81339" w14:textId="77777777" w:rsidR="000F255C" w:rsidRPr="00E36879" w:rsidRDefault="00BD2980" w:rsidP="00120345">
      <w:pPr>
        <w:spacing w:after="0"/>
        <w:ind w:left="-567" w:right="-567" w:firstLine="426"/>
        <w:rPr>
          <w:rFonts w:ascii="Cambria" w:hAnsi="Cambria"/>
          <w:sz w:val="24"/>
          <w:szCs w:val="24"/>
        </w:rPr>
      </w:pPr>
      <w:r w:rsidRPr="00E36879">
        <w:rPr>
          <w:rFonts w:ascii="Cambria" w:hAnsi="Cambria"/>
          <w:sz w:val="24"/>
          <w:szCs w:val="24"/>
        </w:rPr>
        <w:t>Co to znamená, že se k</w:t>
      </w:r>
      <w:r w:rsidR="00935502" w:rsidRPr="00E36879">
        <w:rPr>
          <w:rFonts w:ascii="Cambria" w:hAnsi="Cambria"/>
          <w:sz w:val="24"/>
          <w:szCs w:val="24"/>
        </w:rPr>
        <w:t> </w:t>
      </w:r>
      <w:r w:rsidRPr="00E36879">
        <w:rPr>
          <w:rFonts w:ascii="Cambria" w:hAnsi="Cambria"/>
          <w:sz w:val="24"/>
          <w:szCs w:val="24"/>
        </w:rPr>
        <w:t>reforma</w:t>
      </w:r>
      <w:r w:rsidR="00935502" w:rsidRPr="00E36879">
        <w:rPr>
          <w:rFonts w:ascii="Cambria" w:hAnsi="Cambria"/>
          <w:sz w:val="24"/>
          <w:szCs w:val="24"/>
        </w:rPr>
        <w:t>ci h</w:t>
      </w:r>
      <w:r w:rsidRPr="00E36879">
        <w:rPr>
          <w:rFonts w:ascii="Cambria" w:hAnsi="Cambria"/>
          <w:sz w:val="24"/>
          <w:szCs w:val="24"/>
        </w:rPr>
        <w:t>lásíme</w:t>
      </w:r>
      <w:r w:rsidR="00935502" w:rsidRPr="00E36879">
        <w:rPr>
          <w:rFonts w:ascii="Cambria" w:hAnsi="Cambria"/>
          <w:sz w:val="24"/>
          <w:szCs w:val="24"/>
        </w:rPr>
        <w:t xml:space="preserve">? </w:t>
      </w:r>
      <w:r w:rsidR="004548DF" w:rsidRPr="00E36879">
        <w:rPr>
          <w:rFonts w:ascii="Cambria" w:hAnsi="Cambria"/>
          <w:sz w:val="24"/>
          <w:szCs w:val="24"/>
        </w:rPr>
        <w:t>Připomínat si</w:t>
      </w:r>
      <w:r w:rsidR="00935502" w:rsidRPr="00E36879">
        <w:rPr>
          <w:rFonts w:ascii="Cambria" w:hAnsi="Cambria"/>
          <w:sz w:val="24"/>
          <w:szCs w:val="24"/>
        </w:rPr>
        <w:t xml:space="preserve"> historii</w:t>
      </w:r>
      <w:r w:rsidR="004548DF" w:rsidRPr="00E36879">
        <w:rPr>
          <w:rFonts w:ascii="Cambria" w:hAnsi="Cambria"/>
          <w:sz w:val="24"/>
          <w:szCs w:val="24"/>
        </w:rPr>
        <w:t xml:space="preserve">? To těžko. </w:t>
      </w:r>
    </w:p>
    <w:p w14:paraId="2726709B" w14:textId="77777777" w:rsidR="000F255C" w:rsidRPr="00E36879" w:rsidRDefault="004548DF" w:rsidP="00120345">
      <w:pPr>
        <w:spacing w:after="0"/>
        <w:ind w:left="-567" w:right="-567" w:firstLine="426"/>
        <w:rPr>
          <w:rFonts w:ascii="Cambria" w:hAnsi="Cambria"/>
          <w:sz w:val="24"/>
          <w:szCs w:val="24"/>
        </w:rPr>
      </w:pPr>
      <w:r w:rsidRPr="00E36879">
        <w:rPr>
          <w:rFonts w:ascii="Cambria" w:hAnsi="Cambria"/>
          <w:sz w:val="24"/>
          <w:szCs w:val="24"/>
        </w:rPr>
        <w:t>Z</w:t>
      </w:r>
      <w:r w:rsidR="00935502" w:rsidRPr="00E36879">
        <w:rPr>
          <w:rFonts w:ascii="Cambria" w:hAnsi="Cambria"/>
          <w:sz w:val="24"/>
          <w:szCs w:val="24"/>
        </w:rPr>
        <w:t xml:space="preserve">namená </w:t>
      </w:r>
      <w:r w:rsidRPr="00E36879">
        <w:rPr>
          <w:rFonts w:ascii="Cambria" w:hAnsi="Cambria"/>
          <w:sz w:val="24"/>
          <w:szCs w:val="24"/>
        </w:rPr>
        <w:t xml:space="preserve">to vydávat se takhle za Božím slovem, vydávat se takhle Boží milosti. Vědět, že i do tohoto času a místa dává </w:t>
      </w:r>
      <w:r w:rsidR="00935502" w:rsidRPr="00E36879">
        <w:rPr>
          <w:rFonts w:ascii="Cambria" w:hAnsi="Cambria"/>
          <w:sz w:val="24"/>
          <w:szCs w:val="24"/>
        </w:rPr>
        <w:t xml:space="preserve">impulsy stejný Duch, </w:t>
      </w:r>
      <w:r w:rsidRPr="00E36879">
        <w:rPr>
          <w:rFonts w:ascii="Cambria" w:hAnsi="Cambria"/>
          <w:sz w:val="24"/>
          <w:szCs w:val="24"/>
        </w:rPr>
        <w:t xml:space="preserve">který převedl Izraelce přes Jordán a který se při křtu ve vodách Jordánu přiznal k Ježíši jako Kristu. Stejné Slovo </w:t>
      </w:r>
      <w:r w:rsidR="00935502" w:rsidRPr="00E36879">
        <w:rPr>
          <w:rFonts w:ascii="Cambria" w:hAnsi="Cambria"/>
          <w:sz w:val="24"/>
          <w:szCs w:val="24"/>
        </w:rPr>
        <w:t xml:space="preserve">Boží </w:t>
      </w:r>
      <w:r w:rsidRPr="00E36879">
        <w:rPr>
          <w:rFonts w:ascii="Cambria" w:hAnsi="Cambria"/>
          <w:sz w:val="24"/>
          <w:szCs w:val="24"/>
        </w:rPr>
        <w:t>míří k nám</w:t>
      </w:r>
      <w:r w:rsidR="00935502" w:rsidRPr="00E36879">
        <w:rPr>
          <w:rFonts w:ascii="Cambria" w:hAnsi="Cambria"/>
          <w:sz w:val="24"/>
          <w:szCs w:val="24"/>
        </w:rPr>
        <w:t xml:space="preserve">. Kam </w:t>
      </w:r>
      <w:r w:rsidRPr="00E36879">
        <w:rPr>
          <w:rFonts w:ascii="Cambria" w:hAnsi="Cambria"/>
          <w:sz w:val="24"/>
          <w:szCs w:val="24"/>
        </w:rPr>
        <w:t>mě</w:t>
      </w:r>
      <w:r w:rsidR="00935502" w:rsidRPr="00E36879">
        <w:rPr>
          <w:rFonts w:ascii="Cambria" w:hAnsi="Cambria"/>
          <w:sz w:val="24"/>
          <w:szCs w:val="24"/>
        </w:rPr>
        <w:t xml:space="preserve"> vede? V čem my jsme povoláni být re-formující…</w:t>
      </w:r>
      <w:r w:rsidR="000F255C" w:rsidRPr="00E36879">
        <w:rPr>
          <w:rFonts w:ascii="Cambria" w:hAnsi="Cambria"/>
          <w:sz w:val="24"/>
          <w:szCs w:val="24"/>
        </w:rPr>
        <w:t>?</w:t>
      </w:r>
      <w:r w:rsidR="00F56B5D" w:rsidRPr="00E36879">
        <w:rPr>
          <w:rFonts w:ascii="Cambria" w:hAnsi="Cambria"/>
          <w:sz w:val="24"/>
          <w:szCs w:val="24"/>
        </w:rPr>
        <w:t xml:space="preserve"> </w:t>
      </w:r>
    </w:p>
    <w:p w14:paraId="7781E785" w14:textId="5320A9FF" w:rsidR="004548DF" w:rsidRPr="00E36879" w:rsidRDefault="00935502" w:rsidP="00120345">
      <w:pPr>
        <w:spacing w:after="0"/>
        <w:ind w:left="-567" w:right="-567" w:firstLine="426"/>
        <w:rPr>
          <w:rFonts w:ascii="Cambria" w:hAnsi="Cambria"/>
          <w:sz w:val="24"/>
          <w:szCs w:val="24"/>
        </w:rPr>
      </w:pPr>
      <w:r w:rsidRPr="00E36879">
        <w:rPr>
          <w:rFonts w:ascii="Cambria" w:hAnsi="Cambria"/>
          <w:sz w:val="24"/>
          <w:szCs w:val="24"/>
        </w:rPr>
        <w:t xml:space="preserve">Luther a jeho současníci poznali, když studovali Písmo a modlili se: </w:t>
      </w:r>
      <w:r w:rsidR="004548DF" w:rsidRPr="00E36879">
        <w:rPr>
          <w:rFonts w:ascii="Cambria" w:hAnsi="Cambria"/>
          <w:sz w:val="24"/>
          <w:szCs w:val="24"/>
        </w:rPr>
        <w:t>že Boží milost ve světě musí jednat, že má docela konkrétní důsledky, že převrací pořádky, které se do té doby v církvi a tím i ve společnosti zdály nezpochybnitelné.</w:t>
      </w:r>
      <w:r w:rsidRPr="00E36879">
        <w:rPr>
          <w:rFonts w:ascii="Cambria" w:hAnsi="Cambria"/>
          <w:sz w:val="24"/>
          <w:szCs w:val="24"/>
        </w:rPr>
        <w:t xml:space="preserve"> Boží Slovo, Boží Duch reformuje, obrací nás stále znovu a znovu ke Kristu. Stále znovu a znovu nás učí pochopení, co to znamená</w:t>
      </w:r>
      <w:r w:rsidR="004548DF" w:rsidRPr="00E36879">
        <w:rPr>
          <w:rFonts w:ascii="Cambria" w:hAnsi="Cambria"/>
          <w:sz w:val="24"/>
          <w:szCs w:val="24"/>
        </w:rPr>
        <w:t>, že přes všechny své hříchy a přes všechnu bídu světa, žijeme z Boží milosti. Co to znamená</w:t>
      </w:r>
      <w:r w:rsidRPr="00E36879">
        <w:rPr>
          <w:rFonts w:ascii="Cambria" w:hAnsi="Cambria"/>
          <w:sz w:val="24"/>
          <w:szCs w:val="24"/>
        </w:rPr>
        <w:t xml:space="preserve"> </w:t>
      </w:r>
      <w:proofErr w:type="spellStart"/>
      <w:r w:rsidRPr="00E36879">
        <w:rPr>
          <w:rFonts w:ascii="Cambria" w:hAnsi="Cambria"/>
          <w:sz w:val="24"/>
          <w:szCs w:val="24"/>
        </w:rPr>
        <w:t>Boží</w:t>
      </w:r>
      <w:proofErr w:type="spellEnd"/>
      <w:r w:rsidRPr="00E36879">
        <w:rPr>
          <w:rFonts w:ascii="Cambria" w:hAnsi="Cambria"/>
          <w:sz w:val="24"/>
          <w:szCs w:val="24"/>
        </w:rPr>
        <w:t xml:space="preserve"> povolání, Boží posvěcení našeho života</w:t>
      </w:r>
      <w:r w:rsidR="004548DF" w:rsidRPr="00E36879">
        <w:rPr>
          <w:rFonts w:ascii="Cambria" w:hAnsi="Cambria"/>
          <w:sz w:val="24"/>
          <w:szCs w:val="24"/>
        </w:rPr>
        <w:t>?</w:t>
      </w:r>
    </w:p>
    <w:p w14:paraId="4282C458" w14:textId="39156E5B" w:rsidR="004548DF" w:rsidRPr="00E36879" w:rsidRDefault="004548DF" w:rsidP="00120345">
      <w:pPr>
        <w:spacing w:after="0"/>
        <w:ind w:left="-567" w:right="-567" w:firstLine="426"/>
        <w:rPr>
          <w:rFonts w:ascii="Cambria" w:hAnsi="Cambria"/>
          <w:sz w:val="24"/>
          <w:szCs w:val="24"/>
        </w:rPr>
      </w:pPr>
      <w:r w:rsidRPr="00E36879">
        <w:rPr>
          <w:rFonts w:ascii="Cambria" w:hAnsi="Cambria"/>
          <w:sz w:val="24"/>
          <w:szCs w:val="24"/>
        </w:rPr>
        <w:t>Včera při celosvětové modlitbě ke Dni reformace</w:t>
      </w:r>
      <w:r w:rsidR="000F255C" w:rsidRPr="00E36879">
        <w:rPr>
          <w:rFonts w:ascii="Cambria" w:hAnsi="Cambria"/>
          <w:sz w:val="24"/>
          <w:szCs w:val="24"/>
        </w:rPr>
        <w:t xml:space="preserve"> to zaznělo z úst jedné farářky. Když se lidé postaví za práva těch, kterým jsou upírána – to je reformace. Když se děti nebojí vypadat směšně a hájit naši odpovědnost za stvoření, to je reformace. Když se ozývá, že na životech černochů záleží, to je reformace. Když se lékař sklání nad pacientem, který mu ještě před pár dny schválně kašlal do obličeje a projevuje mu péči a milosrdenství. Když stále znovu domýšlíme, co znamená svoboda a odpovědnost křesťana, darovaná nám Kristem, to je reformace.  </w:t>
      </w:r>
    </w:p>
    <w:p w14:paraId="6A86CAC0" w14:textId="3566E08C" w:rsidR="00620FF4" w:rsidRPr="00E36879" w:rsidRDefault="00935502" w:rsidP="00120345">
      <w:pPr>
        <w:spacing w:after="0"/>
        <w:ind w:left="-567" w:right="-567" w:firstLine="426"/>
        <w:rPr>
          <w:rFonts w:ascii="Cambria" w:hAnsi="Cambria"/>
          <w:sz w:val="24"/>
          <w:szCs w:val="24"/>
        </w:rPr>
      </w:pPr>
      <w:r w:rsidRPr="00E36879">
        <w:rPr>
          <w:rFonts w:ascii="Cambria" w:hAnsi="Cambria"/>
          <w:sz w:val="24"/>
          <w:szCs w:val="24"/>
        </w:rPr>
        <w:t>Už ne kněží nesoucí boží schránu k Jordánu, ale každý z nás m</w:t>
      </w:r>
      <w:r w:rsidR="000F255C" w:rsidRPr="00E36879">
        <w:rPr>
          <w:rFonts w:ascii="Cambria" w:hAnsi="Cambria"/>
          <w:sz w:val="24"/>
          <w:szCs w:val="24"/>
        </w:rPr>
        <w:t>á</w:t>
      </w:r>
      <w:r w:rsidRPr="00E36879">
        <w:rPr>
          <w:rFonts w:ascii="Cambria" w:hAnsi="Cambria"/>
          <w:sz w:val="24"/>
          <w:szCs w:val="24"/>
        </w:rPr>
        <w:t xml:space="preserve"> být svědkem o Boží blízkosti. Už </w:t>
      </w:r>
      <w:proofErr w:type="gramStart"/>
      <w:r w:rsidRPr="00E36879">
        <w:rPr>
          <w:rFonts w:ascii="Cambria" w:hAnsi="Cambria"/>
          <w:sz w:val="24"/>
          <w:szCs w:val="24"/>
        </w:rPr>
        <w:t>ne jen</w:t>
      </w:r>
      <w:proofErr w:type="gramEnd"/>
      <w:r w:rsidRPr="00E36879">
        <w:rPr>
          <w:rFonts w:ascii="Cambria" w:hAnsi="Cambria"/>
          <w:sz w:val="24"/>
          <w:szCs w:val="24"/>
        </w:rPr>
        <w:t xml:space="preserve"> Jozue starozákonní, ale novozákonní Ježíš, kterého vyznáváme jako Krista a Pána, </w:t>
      </w:r>
      <w:r w:rsidR="000F255C" w:rsidRPr="00E36879">
        <w:rPr>
          <w:rFonts w:ascii="Cambria" w:hAnsi="Cambria"/>
          <w:sz w:val="24"/>
          <w:szCs w:val="24"/>
        </w:rPr>
        <w:t>n</w:t>
      </w:r>
      <w:r w:rsidRPr="00E36879">
        <w:rPr>
          <w:rFonts w:ascii="Cambria" w:hAnsi="Cambria"/>
          <w:sz w:val="24"/>
          <w:szCs w:val="24"/>
        </w:rPr>
        <w:t xml:space="preserve">ás ujišťuje o </w:t>
      </w:r>
      <w:r w:rsidR="00BE6FE1" w:rsidRPr="00E36879">
        <w:rPr>
          <w:rFonts w:ascii="Cambria" w:hAnsi="Cambria"/>
          <w:sz w:val="24"/>
          <w:szCs w:val="24"/>
        </w:rPr>
        <w:t>živém Bohu v tomto světě</w:t>
      </w:r>
      <w:r w:rsidRPr="00E36879">
        <w:rPr>
          <w:rFonts w:ascii="Cambria" w:hAnsi="Cambria"/>
          <w:sz w:val="24"/>
          <w:szCs w:val="24"/>
        </w:rPr>
        <w:t>.</w:t>
      </w:r>
      <w:r w:rsidR="00620FF4" w:rsidRPr="00E36879">
        <w:rPr>
          <w:rFonts w:ascii="Cambria" w:hAnsi="Cambria"/>
          <w:sz w:val="24"/>
          <w:szCs w:val="24"/>
        </w:rPr>
        <w:t xml:space="preserve"> Odstup, který museli Izraelci zachovávat od Hospodinovy schrány se proměnil v setkání v Kristu Ježíši</w:t>
      </w:r>
      <w:r w:rsidR="00BE6FE1" w:rsidRPr="00E36879">
        <w:rPr>
          <w:rFonts w:ascii="Cambria" w:hAnsi="Cambria"/>
          <w:sz w:val="24"/>
          <w:szCs w:val="24"/>
        </w:rPr>
        <w:t>, vzkříšeném ale ne vzdáleném. S ním musíme procházet těmito divnými a pro mnohé z nás temnými dny.</w:t>
      </w:r>
      <w:r w:rsidR="00620FF4" w:rsidRPr="00E36879">
        <w:rPr>
          <w:rFonts w:ascii="Cambria" w:hAnsi="Cambria"/>
          <w:sz w:val="24"/>
          <w:szCs w:val="24"/>
        </w:rPr>
        <w:t xml:space="preserve"> </w:t>
      </w:r>
    </w:p>
    <w:p w14:paraId="4F5E6FE6" w14:textId="4EAD4260" w:rsidR="00BE6FE1" w:rsidRPr="00E36879" w:rsidRDefault="00BE6FE1" w:rsidP="00120345">
      <w:pPr>
        <w:spacing w:after="0"/>
        <w:ind w:left="-567" w:right="-567" w:firstLine="426"/>
        <w:rPr>
          <w:rFonts w:ascii="Cambria" w:hAnsi="Cambria"/>
          <w:sz w:val="24"/>
          <w:szCs w:val="24"/>
        </w:rPr>
      </w:pPr>
      <w:r w:rsidRPr="00E36879">
        <w:rPr>
          <w:rFonts w:ascii="Cambria" w:hAnsi="Cambria"/>
          <w:sz w:val="24"/>
          <w:szCs w:val="24"/>
        </w:rPr>
        <w:t xml:space="preserve">Jak čteme v listu Kol </w:t>
      </w:r>
      <w:r w:rsidR="00620FF4" w:rsidRPr="00E36879">
        <w:rPr>
          <w:rFonts w:ascii="Cambria" w:hAnsi="Cambria"/>
          <w:b/>
          <w:bCs/>
          <w:sz w:val="24"/>
          <w:szCs w:val="24"/>
        </w:rPr>
        <w:t>1</w:t>
      </w:r>
      <w:r w:rsidRPr="00E36879">
        <w:rPr>
          <w:rFonts w:ascii="Cambria" w:hAnsi="Cambria"/>
          <w:b/>
          <w:bCs/>
          <w:sz w:val="24"/>
          <w:szCs w:val="24"/>
        </w:rPr>
        <w:t>,</w:t>
      </w:r>
      <w:r w:rsidR="00620FF4" w:rsidRPr="00E36879">
        <w:rPr>
          <w:rFonts w:ascii="Cambria" w:hAnsi="Cambria"/>
          <w:b/>
          <w:bCs/>
          <w:sz w:val="24"/>
          <w:szCs w:val="24"/>
        </w:rPr>
        <w:t>21-23</w:t>
      </w:r>
      <w:r w:rsidRPr="00E36879">
        <w:rPr>
          <w:rFonts w:ascii="Cambria" w:hAnsi="Cambria"/>
          <w:b/>
          <w:bCs/>
          <w:sz w:val="24"/>
          <w:szCs w:val="24"/>
        </w:rPr>
        <w:t xml:space="preserve">: </w:t>
      </w:r>
      <w:r w:rsidR="00620FF4" w:rsidRPr="00E36879">
        <w:rPr>
          <w:rFonts w:ascii="Cambria" w:hAnsi="Cambria"/>
          <w:i/>
          <w:iCs/>
          <w:sz w:val="24"/>
          <w:szCs w:val="24"/>
          <w:vertAlign w:val="superscript"/>
        </w:rPr>
        <w:t>21</w:t>
      </w:r>
      <w:r w:rsidR="00620FF4" w:rsidRPr="00E36879">
        <w:rPr>
          <w:rFonts w:ascii="Cambria" w:hAnsi="Cambria"/>
          <w:i/>
          <w:iCs/>
          <w:sz w:val="24"/>
          <w:szCs w:val="24"/>
        </w:rPr>
        <w:t xml:space="preserve"> I vás, kteří jste dříve byli odcizeni a nepřátelští Bohu svým smýšlením i zlými </w:t>
      </w:r>
      <w:proofErr w:type="gramStart"/>
      <w:r w:rsidR="00620FF4" w:rsidRPr="00E36879">
        <w:rPr>
          <w:rFonts w:ascii="Cambria" w:hAnsi="Cambria"/>
          <w:i/>
          <w:iCs/>
          <w:sz w:val="24"/>
          <w:szCs w:val="24"/>
        </w:rPr>
        <w:t xml:space="preserve">skutky,  </w:t>
      </w:r>
      <w:r w:rsidR="00620FF4" w:rsidRPr="00E36879">
        <w:rPr>
          <w:rFonts w:ascii="Cambria" w:hAnsi="Cambria"/>
          <w:i/>
          <w:iCs/>
          <w:sz w:val="24"/>
          <w:szCs w:val="24"/>
          <w:vertAlign w:val="superscript"/>
        </w:rPr>
        <w:t>22</w:t>
      </w:r>
      <w:proofErr w:type="gramEnd"/>
      <w:r w:rsidR="00620FF4" w:rsidRPr="00E36879">
        <w:rPr>
          <w:rFonts w:ascii="Cambria" w:hAnsi="Cambria"/>
          <w:i/>
          <w:iCs/>
          <w:sz w:val="24"/>
          <w:szCs w:val="24"/>
        </w:rPr>
        <w:t xml:space="preserve"> nyní s ním smí</w:t>
      </w:r>
      <w:r w:rsidRPr="00E36879">
        <w:rPr>
          <w:rFonts w:ascii="Cambria" w:hAnsi="Cambria"/>
          <w:i/>
          <w:iCs/>
          <w:sz w:val="24"/>
          <w:szCs w:val="24"/>
        </w:rPr>
        <w:t>ř</w:t>
      </w:r>
      <w:r w:rsidR="00620FF4" w:rsidRPr="00E36879">
        <w:rPr>
          <w:rFonts w:ascii="Cambria" w:hAnsi="Cambria"/>
          <w:i/>
          <w:iCs/>
          <w:sz w:val="24"/>
          <w:szCs w:val="24"/>
        </w:rPr>
        <w:t>il, když ve svém pozemském těle podstoupil smrt, aby vás před Boží tvář přivedl svaté, neposkvrn</w:t>
      </w:r>
      <w:r w:rsidRPr="00E36879">
        <w:rPr>
          <w:rFonts w:ascii="Cambria" w:hAnsi="Cambria"/>
          <w:i/>
          <w:iCs/>
          <w:sz w:val="24"/>
          <w:szCs w:val="24"/>
        </w:rPr>
        <w:t>ě</w:t>
      </w:r>
      <w:r w:rsidR="00620FF4" w:rsidRPr="00E36879">
        <w:rPr>
          <w:rFonts w:ascii="Cambria" w:hAnsi="Cambria"/>
          <w:i/>
          <w:iCs/>
          <w:sz w:val="24"/>
          <w:szCs w:val="24"/>
        </w:rPr>
        <w:t xml:space="preserve">né a bez úhony–  </w:t>
      </w:r>
      <w:r w:rsidR="00620FF4" w:rsidRPr="00E36879">
        <w:rPr>
          <w:rFonts w:ascii="Cambria" w:hAnsi="Cambria"/>
          <w:i/>
          <w:iCs/>
          <w:sz w:val="24"/>
          <w:szCs w:val="24"/>
          <w:vertAlign w:val="superscript"/>
        </w:rPr>
        <w:t>23</w:t>
      </w:r>
      <w:r w:rsidR="00620FF4" w:rsidRPr="00E36879">
        <w:rPr>
          <w:rFonts w:ascii="Cambria" w:hAnsi="Cambria"/>
          <w:i/>
          <w:iCs/>
          <w:sz w:val="24"/>
          <w:szCs w:val="24"/>
        </w:rPr>
        <w:t xml:space="preserve"> pokud ovšem pevn</w:t>
      </w:r>
      <w:r w:rsidRPr="00E36879">
        <w:rPr>
          <w:rFonts w:ascii="Cambria" w:hAnsi="Cambria"/>
          <w:i/>
          <w:iCs/>
          <w:sz w:val="24"/>
          <w:szCs w:val="24"/>
        </w:rPr>
        <w:t>ě</w:t>
      </w:r>
      <w:r w:rsidR="00620FF4" w:rsidRPr="00E36879">
        <w:rPr>
          <w:rFonts w:ascii="Cambria" w:hAnsi="Cambria"/>
          <w:i/>
          <w:iCs/>
          <w:sz w:val="24"/>
          <w:szCs w:val="24"/>
        </w:rPr>
        <w:t xml:space="preserve"> zakotveni setrváte ve víře a nedáte se odtrhnout od naděje evangelia, jež jste slyšeli, jež bylo kázáno všemu stvo</w:t>
      </w:r>
      <w:r w:rsidRPr="00E36879">
        <w:rPr>
          <w:rFonts w:ascii="Cambria" w:hAnsi="Cambria"/>
          <w:i/>
          <w:iCs/>
          <w:sz w:val="24"/>
          <w:szCs w:val="24"/>
        </w:rPr>
        <w:t>ř</w:t>
      </w:r>
      <w:r w:rsidR="00620FF4" w:rsidRPr="00E36879">
        <w:rPr>
          <w:rFonts w:ascii="Cambria" w:hAnsi="Cambria"/>
          <w:i/>
          <w:iCs/>
          <w:sz w:val="24"/>
          <w:szCs w:val="24"/>
        </w:rPr>
        <w:t>ení pod nebem</w:t>
      </w:r>
      <w:r w:rsidRPr="00E36879">
        <w:rPr>
          <w:rFonts w:ascii="Cambria" w:hAnsi="Cambria"/>
          <w:i/>
          <w:iCs/>
          <w:sz w:val="24"/>
          <w:szCs w:val="24"/>
        </w:rPr>
        <w:t>.</w:t>
      </w:r>
      <w:r w:rsidR="00E36879" w:rsidRPr="00E36879">
        <w:rPr>
          <w:rFonts w:ascii="Cambria" w:hAnsi="Cambria"/>
          <w:sz w:val="24"/>
          <w:szCs w:val="24"/>
        </w:rPr>
        <w:t xml:space="preserve"> (</w:t>
      </w:r>
      <w:r w:rsidRPr="00E36879">
        <w:rPr>
          <w:rFonts w:ascii="Cambria" w:hAnsi="Cambria"/>
          <w:sz w:val="24"/>
          <w:szCs w:val="24"/>
        </w:rPr>
        <w:t xml:space="preserve">viz také </w:t>
      </w:r>
      <w:proofErr w:type="spellStart"/>
      <w:r w:rsidRPr="00E36879">
        <w:rPr>
          <w:rFonts w:ascii="Cambria" w:hAnsi="Cambria"/>
          <w:sz w:val="24"/>
          <w:szCs w:val="24"/>
        </w:rPr>
        <w:t>Zj</w:t>
      </w:r>
      <w:proofErr w:type="spellEnd"/>
      <w:r w:rsidRPr="00E36879">
        <w:rPr>
          <w:rFonts w:ascii="Cambria" w:hAnsi="Cambria"/>
          <w:sz w:val="24"/>
          <w:szCs w:val="24"/>
        </w:rPr>
        <w:t xml:space="preserve"> 1,5-6; 1. </w:t>
      </w:r>
      <w:proofErr w:type="spellStart"/>
      <w:r w:rsidRPr="00BE6FE1">
        <w:rPr>
          <w:rFonts w:ascii="Cambria" w:hAnsi="Cambria"/>
          <w:sz w:val="24"/>
          <w:szCs w:val="24"/>
        </w:rPr>
        <w:t>Tm</w:t>
      </w:r>
      <w:proofErr w:type="spellEnd"/>
      <w:r w:rsidRPr="00BE6FE1">
        <w:rPr>
          <w:rFonts w:ascii="Cambria" w:hAnsi="Cambria"/>
          <w:sz w:val="24"/>
          <w:szCs w:val="24"/>
        </w:rPr>
        <w:t xml:space="preserve"> 2,5-6</w:t>
      </w:r>
      <w:r w:rsidRPr="00E36879">
        <w:rPr>
          <w:rFonts w:ascii="Cambria" w:hAnsi="Cambria"/>
          <w:sz w:val="24"/>
          <w:szCs w:val="24"/>
        </w:rPr>
        <w:t xml:space="preserve">; </w:t>
      </w:r>
      <w:r w:rsidRPr="00BE6FE1">
        <w:rPr>
          <w:rFonts w:ascii="Cambria" w:hAnsi="Cambria"/>
          <w:sz w:val="24"/>
          <w:szCs w:val="24"/>
        </w:rPr>
        <w:t xml:space="preserve">2 </w:t>
      </w:r>
      <w:proofErr w:type="spellStart"/>
      <w:r w:rsidRPr="00E36879">
        <w:rPr>
          <w:rFonts w:ascii="Cambria" w:hAnsi="Cambria"/>
          <w:sz w:val="24"/>
          <w:szCs w:val="24"/>
        </w:rPr>
        <w:t>Kor</w:t>
      </w:r>
      <w:proofErr w:type="spellEnd"/>
      <w:r w:rsidRPr="00BE6FE1">
        <w:rPr>
          <w:rFonts w:ascii="Cambria" w:hAnsi="Cambria"/>
          <w:sz w:val="24"/>
          <w:szCs w:val="24"/>
        </w:rPr>
        <w:t xml:space="preserve"> 6</w:t>
      </w:r>
      <w:r w:rsidRPr="00E36879">
        <w:rPr>
          <w:rFonts w:ascii="Cambria" w:hAnsi="Cambria"/>
          <w:sz w:val="24"/>
          <w:szCs w:val="24"/>
        </w:rPr>
        <w:t>,</w:t>
      </w:r>
      <w:r w:rsidRPr="00BE6FE1">
        <w:rPr>
          <w:rFonts w:ascii="Cambria" w:hAnsi="Cambria"/>
          <w:sz w:val="24"/>
          <w:szCs w:val="24"/>
        </w:rPr>
        <w:t>16</w:t>
      </w:r>
      <w:r w:rsidRPr="00E36879">
        <w:rPr>
          <w:rFonts w:ascii="Cambria" w:hAnsi="Cambria"/>
          <w:sz w:val="24"/>
          <w:szCs w:val="24"/>
        </w:rPr>
        <w:t>)</w:t>
      </w:r>
    </w:p>
    <w:p w14:paraId="6EFA3FFD" w14:textId="744A3A41" w:rsidR="00D974F5" w:rsidRPr="00E36879" w:rsidRDefault="003C6554" w:rsidP="00120345">
      <w:pPr>
        <w:spacing w:after="0"/>
        <w:ind w:left="-567" w:right="-567" w:firstLine="426"/>
        <w:rPr>
          <w:rFonts w:ascii="Cambria" w:hAnsi="Cambria"/>
          <w:sz w:val="24"/>
          <w:szCs w:val="24"/>
        </w:rPr>
      </w:pPr>
      <w:r w:rsidRPr="00E36879">
        <w:rPr>
          <w:rFonts w:ascii="Cambria" w:hAnsi="Cambria"/>
          <w:sz w:val="24"/>
          <w:szCs w:val="24"/>
        </w:rPr>
        <w:t xml:space="preserve">Nikoli </w:t>
      </w:r>
      <w:r w:rsidR="009E2947" w:rsidRPr="00E36879">
        <w:rPr>
          <w:rFonts w:ascii="Cambria" w:hAnsi="Cambria"/>
          <w:sz w:val="24"/>
          <w:szCs w:val="24"/>
        </w:rPr>
        <w:t xml:space="preserve">jako </w:t>
      </w:r>
      <w:r w:rsidRPr="00E36879">
        <w:rPr>
          <w:rFonts w:ascii="Cambria" w:hAnsi="Cambria"/>
          <w:sz w:val="24"/>
          <w:szCs w:val="24"/>
        </w:rPr>
        <w:t xml:space="preserve">kněží podle Lévijského rodu, ale jako křesťané, </w:t>
      </w:r>
      <w:r w:rsidR="00BE6FE1" w:rsidRPr="00E36879">
        <w:rPr>
          <w:rFonts w:ascii="Cambria" w:hAnsi="Cambria"/>
          <w:sz w:val="24"/>
          <w:szCs w:val="24"/>
        </w:rPr>
        <w:t xml:space="preserve">ve křtu s Kristem spojeni, čekejme </w:t>
      </w:r>
      <w:r w:rsidR="009E2947" w:rsidRPr="00E36879">
        <w:rPr>
          <w:rFonts w:ascii="Cambria" w:hAnsi="Cambria"/>
          <w:sz w:val="24"/>
          <w:szCs w:val="24"/>
        </w:rPr>
        <w:t xml:space="preserve">na </w:t>
      </w:r>
      <w:r w:rsidR="00BE6FE1" w:rsidRPr="00E36879">
        <w:rPr>
          <w:rFonts w:ascii="Cambria" w:hAnsi="Cambria"/>
          <w:sz w:val="24"/>
          <w:szCs w:val="24"/>
        </w:rPr>
        <w:t xml:space="preserve">Boha </w:t>
      </w:r>
      <w:r w:rsidR="009E2947" w:rsidRPr="00E36879">
        <w:rPr>
          <w:rFonts w:ascii="Cambria" w:hAnsi="Cambria"/>
          <w:sz w:val="24"/>
          <w:szCs w:val="24"/>
        </w:rPr>
        <w:t>v dobách, kdy je před námi Jordán</w:t>
      </w:r>
      <w:r w:rsidR="00BE6FE1" w:rsidRPr="00E36879">
        <w:rPr>
          <w:rFonts w:ascii="Cambria" w:hAnsi="Cambria"/>
          <w:sz w:val="24"/>
          <w:szCs w:val="24"/>
        </w:rPr>
        <w:t xml:space="preserve">. Zkoušejme </w:t>
      </w:r>
      <w:r w:rsidR="009E2947" w:rsidRPr="00E36879">
        <w:rPr>
          <w:rFonts w:ascii="Cambria" w:hAnsi="Cambria"/>
          <w:sz w:val="24"/>
          <w:szCs w:val="24"/>
        </w:rPr>
        <w:t xml:space="preserve">tu jistotu Boží blízkosti vyzdvihnou, </w:t>
      </w:r>
      <w:r w:rsidR="00BE6FE1" w:rsidRPr="00E36879">
        <w:rPr>
          <w:rFonts w:ascii="Cambria" w:hAnsi="Cambria"/>
          <w:sz w:val="24"/>
          <w:szCs w:val="24"/>
        </w:rPr>
        <w:t xml:space="preserve">tak jako kněží nesli </w:t>
      </w:r>
      <w:r w:rsidR="00E36879" w:rsidRPr="00E36879">
        <w:rPr>
          <w:rFonts w:ascii="Cambria" w:hAnsi="Cambria"/>
          <w:sz w:val="24"/>
          <w:szCs w:val="24"/>
        </w:rPr>
        <w:t>schránu smlouvy, proměňujme své jednání, hledejme, kdy se pokorně zastavit a kdy jít, a jak své jednání proměnit v bohoslužbu. S</w:t>
      </w:r>
      <w:r w:rsidR="009E2947" w:rsidRPr="00E36879">
        <w:rPr>
          <w:rFonts w:ascii="Cambria" w:hAnsi="Cambria"/>
          <w:sz w:val="24"/>
          <w:szCs w:val="24"/>
        </w:rPr>
        <w:t> vědomím, že to není proud doby, nebo nemoci, nebo času, nebo hříchu, nebo smrti, kdo nás vezme… tomu všemu daleko za našimi zraky, postavil hráz Hospodin</w:t>
      </w:r>
      <w:r w:rsidR="00E36879" w:rsidRPr="00E36879">
        <w:rPr>
          <w:rFonts w:ascii="Cambria" w:hAnsi="Cambria"/>
          <w:sz w:val="24"/>
          <w:szCs w:val="24"/>
        </w:rPr>
        <w:t xml:space="preserve">, jako už tenkrát </w:t>
      </w:r>
      <w:r w:rsidR="009E2947" w:rsidRPr="00E36879">
        <w:rPr>
          <w:rFonts w:ascii="Cambria" w:hAnsi="Cambria"/>
          <w:sz w:val="24"/>
          <w:szCs w:val="24"/>
        </w:rPr>
        <w:t>velmi daleko u města Adamu.</w:t>
      </w:r>
      <w:r w:rsidRPr="00E36879">
        <w:rPr>
          <w:rFonts w:ascii="Cambria" w:hAnsi="Cambria"/>
          <w:sz w:val="24"/>
          <w:szCs w:val="24"/>
        </w:rPr>
        <w:t xml:space="preserve">  </w:t>
      </w:r>
    </w:p>
    <w:p w14:paraId="06EDD17D" w14:textId="1175C82C" w:rsidR="002D0716" w:rsidRPr="00E36879" w:rsidRDefault="002D0716" w:rsidP="00120345">
      <w:pPr>
        <w:spacing w:after="0"/>
        <w:ind w:left="-567" w:right="-567" w:firstLine="426"/>
        <w:rPr>
          <w:rFonts w:ascii="Cambria" w:hAnsi="Cambria"/>
          <w:sz w:val="24"/>
          <w:szCs w:val="24"/>
        </w:rPr>
      </w:pPr>
    </w:p>
    <w:sectPr w:rsidR="002D0716" w:rsidRPr="00E36879" w:rsidSect="0012034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B1ACE"/>
    <w:multiLevelType w:val="hybridMultilevel"/>
    <w:tmpl w:val="11789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F5"/>
    <w:rsid w:val="000245E3"/>
    <w:rsid w:val="00055018"/>
    <w:rsid w:val="0007437A"/>
    <w:rsid w:val="000F255C"/>
    <w:rsid w:val="00120345"/>
    <w:rsid w:val="001647FC"/>
    <w:rsid w:val="00197623"/>
    <w:rsid w:val="002C08F4"/>
    <w:rsid w:val="002D0716"/>
    <w:rsid w:val="00325983"/>
    <w:rsid w:val="00365B16"/>
    <w:rsid w:val="003C6554"/>
    <w:rsid w:val="003D4904"/>
    <w:rsid w:val="004548DF"/>
    <w:rsid w:val="0057237C"/>
    <w:rsid w:val="00620FF4"/>
    <w:rsid w:val="007900D9"/>
    <w:rsid w:val="0093265D"/>
    <w:rsid w:val="00935502"/>
    <w:rsid w:val="009511F0"/>
    <w:rsid w:val="009E2947"/>
    <w:rsid w:val="00A24D51"/>
    <w:rsid w:val="00A569D3"/>
    <w:rsid w:val="00BD2980"/>
    <w:rsid w:val="00BE6FE1"/>
    <w:rsid w:val="00D500B2"/>
    <w:rsid w:val="00D767F5"/>
    <w:rsid w:val="00D974F5"/>
    <w:rsid w:val="00E36879"/>
    <w:rsid w:val="00E50FF1"/>
    <w:rsid w:val="00F56B5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C23B"/>
  <w15:chartTrackingRefBased/>
  <w15:docId w15:val="{09BF683A-CFF1-4799-AC77-FEC4C25B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97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Pages>
  <Words>1162</Words>
  <Characters>6858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Hofmanová</dc:creator>
  <cp:keywords/>
  <dc:description/>
  <cp:lastModifiedBy>Jana Hofmanová</cp:lastModifiedBy>
  <cp:revision>7</cp:revision>
  <dcterms:created xsi:type="dcterms:W3CDTF">2020-10-31T17:51:00Z</dcterms:created>
  <dcterms:modified xsi:type="dcterms:W3CDTF">2020-11-01T07:18:00Z</dcterms:modified>
</cp:coreProperties>
</file>